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0A0789" w:rsidRDefault="003C59E6" w:rsidP="008A6FFE">
      <w:pPr>
        <w:pStyle w:val="Heading1"/>
        <w:rPr>
          <w:b w:val="0"/>
          <w:color w:val="auto"/>
          <w:lang w:val="en-ZA"/>
        </w:rPr>
      </w:pPr>
      <w:r w:rsidRPr="003C59E6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0A0789" w:rsidRDefault="008A6FFE" w:rsidP="008A6FFE">
      <w:pPr>
        <w:pStyle w:val="Heading1"/>
        <w:rPr>
          <w:color w:val="auto"/>
          <w:sz w:val="24"/>
          <w:lang w:val="en-ZA"/>
        </w:rPr>
      </w:pPr>
    </w:p>
    <w:p w:rsidR="008A6FFE" w:rsidRPr="000A0789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0A0789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0A0789" w:rsidRDefault="008A6FFE" w:rsidP="008A6FFE">
      <w:pPr>
        <w:pStyle w:val="LegHeadCenteredItalic"/>
      </w:pPr>
      <w:r w:rsidRPr="000A0789">
        <w:t xml:space="preserve">(Bulletin </w:t>
      </w:r>
      <w:r w:rsidR="00951B0F" w:rsidRPr="000A0789">
        <w:t>1</w:t>
      </w:r>
      <w:r w:rsidR="00010107">
        <w:t>9</w:t>
      </w:r>
      <w:r w:rsidRPr="000A0789">
        <w:t xml:space="preserve"> of 201</w:t>
      </w:r>
      <w:r w:rsidR="00A708E6" w:rsidRPr="000A0789">
        <w:t>3</w:t>
      </w:r>
      <w:r w:rsidRPr="000A0789">
        <w:t xml:space="preserve">, based on Gazettes received during the week dated </w:t>
      </w:r>
      <w:r w:rsidR="00010107">
        <w:t>3</w:t>
      </w:r>
      <w:r w:rsidR="00626236">
        <w:t xml:space="preserve"> </w:t>
      </w:r>
      <w:r w:rsidR="00E6402A">
        <w:t xml:space="preserve">to </w:t>
      </w:r>
      <w:r w:rsidR="00010107">
        <w:t>10</w:t>
      </w:r>
      <w:r w:rsidR="00E6402A">
        <w:t xml:space="preserve"> May </w:t>
      </w:r>
      <w:r w:rsidRPr="000A0789">
        <w:t>201</w:t>
      </w:r>
      <w:r w:rsidR="00A708E6" w:rsidRPr="000A0789">
        <w:t>3</w:t>
      </w:r>
      <w:r w:rsidRPr="000A0789">
        <w:t>)</w:t>
      </w:r>
    </w:p>
    <w:p w:rsidR="008A6FFE" w:rsidRPr="000A0789" w:rsidRDefault="008A6FFE" w:rsidP="001B3464">
      <w:pPr>
        <w:pStyle w:val="LegHeadCenteredBold"/>
      </w:pPr>
      <w:r w:rsidRPr="000A0789">
        <w:t>JUTA</w:t>
      </w:r>
      <w:r w:rsidR="001D405D" w:rsidRPr="000A0789">
        <w:t>'</w:t>
      </w:r>
      <w:r w:rsidRPr="000A0789">
        <w:t>S WEEKLY STATUTES BULLETIN</w:t>
      </w:r>
    </w:p>
    <w:p w:rsidR="008A6FFE" w:rsidRPr="000A0789" w:rsidRDefault="008A6FFE" w:rsidP="008A6FFE">
      <w:pPr>
        <w:pStyle w:val="LegHeadCenteredItalic"/>
      </w:pPr>
      <w:r w:rsidRPr="000A0789">
        <w:t xml:space="preserve">ISSN 1022 - </w:t>
      </w:r>
      <w:r w:rsidR="009F06BB">
        <w:t>p</w:t>
      </w:r>
      <w:r w:rsidRPr="000A0789">
        <w:t>6397</w:t>
      </w:r>
    </w:p>
    <w:p w:rsidR="0015588F" w:rsidRPr="00DC5D8D" w:rsidRDefault="0015588F" w:rsidP="001B3464">
      <w:pPr>
        <w:pStyle w:val="LegHeadCenteredBold"/>
      </w:pPr>
      <w:r w:rsidRPr="00DC5D8D">
        <w:t>PROCLAMATIONS AND NOTICES</w:t>
      </w:r>
    </w:p>
    <w:p w:rsidR="008362A6" w:rsidRPr="00010107" w:rsidRDefault="008362A6" w:rsidP="00047FAF">
      <w:pPr>
        <w:pStyle w:val="LegHeadBold"/>
        <w:rPr>
          <w:highlight w:val="yellow"/>
        </w:rPr>
      </w:pPr>
      <w:bookmarkStart w:id="0" w:name="OLE_LINK1"/>
      <w:r>
        <w:t>MERCHANDISE MARKS ACT 17 OF 1941</w:t>
      </w:r>
    </w:p>
    <w:p w:rsidR="008362A6" w:rsidRDefault="008362A6" w:rsidP="008362A6">
      <w:pPr>
        <w:pStyle w:val="LegText"/>
      </w:pPr>
      <w:r>
        <w:t xml:space="preserve">Final prohibition of the use of certain words and emblems by the </w:t>
      </w:r>
      <w:proofErr w:type="spellStart"/>
      <w:r>
        <w:t>Fédération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de Football Association (FIFA) published (</w:t>
      </w:r>
      <w:proofErr w:type="spellStart"/>
      <w:r>
        <w:t>GenN</w:t>
      </w:r>
      <w:proofErr w:type="spellEnd"/>
      <w:r>
        <w:t xml:space="preserve"> 463 in </w:t>
      </w:r>
      <w:r w:rsidRPr="008362A6">
        <w:rPr>
          <w:i/>
        </w:rPr>
        <w:t>GG</w:t>
      </w:r>
      <w:r>
        <w:t xml:space="preserve"> 36432 of 10 May 2013) (p51)</w:t>
      </w:r>
    </w:p>
    <w:p w:rsidR="008362A6" w:rsidRDefault="008362A6" w:rsidP="008362A6">
      <w:pPr>
        <w:pStyle w:val="LegText"/>
      </w:pPr>
      <w:r w:rsidRPr="008362A6">
        <w:t xml:space="preserve">Proposed prohibition of the use of </w:t>
      </w:r>
      <w:r>
        <w:t xml:space="preserve">the South African Music Awards </w:t>
      </w:r>
      <w:r w:rsidR="004257B6">
        <w:t xml:space="preserve">(SAMA) </w:t>
      </w:r>
      <w:r>
        <w:t>logo</w:t>
      </w:r>
      <w:r w:rsidRPr="008362A6">
        <w:t xml:space="preserve"> published for comment (</w:t>
      </w:r>
      <w:proofErr w:type="spellStart"/>
      <w:r w:rsidRPr="008362A6">
        <w:t>GenN</w:t>
      </w:r>
      <w:proofErr w:type="spellEnd"/>
      <w:r w:rsidRPr="008362A6">
        <w:t xml:space="preserve"> </w:t>
      </w:r>
      <w:r>
        <w:t>464</w:t>
      </w:r>
      <w:r w:rsidRPr="008362A6">
        <w:t xml:space="preserve"> in </w:t>
      </w:r>
      <w:r w:rsidRPr="008362A6">
        <w:rPr>
          <w:i/>
        </w:rPr>
        <w:t>GG</w:t>
      </w:r>
      <w:r w:rsidRPr="008362A6">
        <w:t xml:space="preserve"> 36</w:t>
      </w:r>
      <w:r>
        <w:t>432</w:t>
      </w:r>
      <w:r w:rsidRPr="008362A6">
        <w:t xml:space="preserve"> of 1</w:t>
      </w:r>
      <w:r>
        <w:t>0</w:t>
      </w:r>
      <w:r w:rsidRPr="008362A6">
        <w:t xml:space="preserve"> Ma</w:t>
      </w:r>
      <w:r>
        <w:t>y</w:t>
      </w:r>
      <w:r w:rsidRPr="008362A6">
        <w:t xml:space="preserve"> 2013) (p</w:t>
      </w:r>
      <w:r>
        <w:t>53</w:t>
      </w:r>
      <w:r w:rsidRPr="008362A6">
        <w:t>)</w:t>
      </w:r>
    </w:p>
    <w:bookmarkEnd w:id="0"/>
    <w:p w:rsidR="00DC415A" w:rsidRPr="00543C8B" w:rsidRDefault="00DC415A" w:rsidP="00047FAF">
      <w:pPr>
        <w:pStyle w:val="LegHeadBold"/>
      </w:pPr>
      <w:r w:rsidRPr="00543C8B">
        <w:t>CUSTOMS AND EXCISE ACT 91 OF 1964</w:t>
      </w:r>
    </w:p>
    <w:p w:rsidR="00543C8B" w:rsidRDefault="00543C8B" w:rsidP="00DC415A">
      <w:pPr>
        <w:pStyle w:val="LegText"/>
        <w:rPr>
          <w:highlight w:val="yellow"/>
        </w:rPr>
      </w:pPr>
      <w:r w:rsidRPr="00543C8B">
        <w:t>Schedule 1 amended (GN R</w:t>
      </w:r>
      <w:r>
        <w:t>338</w:t>
      </w:r>
      <w:r w:rsidRPr="00543C8B">
        <w:t xml:space="preserve"> in </w:t>
      </w:r>
      <w:r w:rsidRPr="00543C8B">
        <w:rPr>
          <w:i/>
        </w:rPr>
        <w:t>GG</w:t>
      </w:r>
      <w:r w:rsidRPr="00543C8B">
        <w:t xml:space="preserve"> 36</w:t>
      </w:r>
      <w:r>
        <w:t>433</w:t>
      </w:r>
      <w:r w:rsidRPr="00543C8B">
        <w:t xml:space="preserve"> of 1</w:t>
      </w:r>
      <w:r>
        <w:t>0</w:t>
      </w:r>
      <w:r w:rsidRPr="00543C8B">
        <w:t xml:space="preserve"> </w:t>
      </w:r>
      <w:r>
        <w:t>May</w:t>
      </w:r>
      <w:r w:rsidRPr="00543C8B">
        <w:t xml:space="preserve"> 2013) (p5)</w:t>
      </w:r>
    </w:p>
    <w:p w:rsidR="00543C8B" w:rsidRDefault="00543C8B" w:rsidP="00543C8B">
      <w:pPr>
        <w:pStyle w:val="LegText"/>
      </w:pPr>
      <w:r>
        <w:t xml:space="preserve">Amendment of rules (DAR/117) published (GN R339 in </w:t>
      </w:r>
      <w:r w:rsidRPr="00543C8B">
        <w:rPr>
          <w:i/>
        </w:rPr>
        <w:t>GG</w:t>
      </w:r>
      <w:r>
        <w:t xml:space="preserve"> 36433 of 10 May 2013) (p7)</w:t>
      </w:r>
    </w:p>
    <w:p w:rsidR="00543C8B" w:rsidRPr="00010107" w:rsidRDefault="00543C8B" w:rsidP="00543C8B">
      <w:pPr>
        <w:pStyle w:val="LegText"/>
        <w:rPr>
          <w:highlight w:val="yellow"/>
        </w:rPr>
      </w:pPr>
      <w:r>
        <w:t xml:space="preserve">Amendment of rules (DAR/116) published (GN R340 in </w:t>
      </w:r>
      <w:r w:rsidRPr="00543C8B">
        <w:rPr>
          <w:i/>
        </w:rPr>
        <w:t>GG</w:t>
      </w:r>
      <w:r>
        <w:t xml:space="preserve"> 36433 of 10 May 2013) (p10)</w:t>
      </w:r>
    </w:p>
    <w:p w:rsidR="004E6506" w:rsidRPr="00010107" w:rsidRDefault="004E6506" w:rsidP="004E6506">
      <w:pPr>
        <w:pStyle w:val="LegHeadBold"/>
        <w:rPr>
          <w:highlight w:val="yellow"/>
        </w:rPr>
      </w:pPr>
      <w:r>
        <w:t>ENGINEERING PROFESSION ACT 46 OF 2000</w:t>
      </w:r>
    </w:p>
    <w:p w:rsidR="004E6506" w:rsidRDefault="004E6506" w:rsidP="004E6506">
      <w:pPr>
        <w:pStyle w:val="LegText"/>
        <w:rPr>
          <w:highlight w:val="yellow"/>
        </w:rPr>
      </w:pPr>
      <w:r>
        <w:t>Engineering Council of South Africa (ECSA): Registration forms in terms of s 19(1</w:t>
      </w:r>
      <w:proofErr w:type="gramStart"/>
      <w:r>
        <w:t>)</w:t>
      </w:r>
      <w:r>
        <w:rPr>
          <w:i/>
        </w:rPr>
        <w:t>(</w:t>
      </w:r>
      <w:proofErr w:type="gramEnd"/>
      <w:r>
        <w:rPr>
          <w:i/>
        </w:rPr>
        <w:t>a)</w:t>
      </w:r>
      <w:r>
        <w:t xml:space="preserve"> published (BN 80 in </w:t>
      </w:r>
      <w:r w:rsidRPr="004E6506">
        <w:rPr>
          <w:i/>
        </w:rPr>
        <w:t>GG</w:t>
      </w:r>
      <w:r>
        <w:t xml:space="preserve"> 36443 of 10 May 2013) (p3)</w:t>
      </w:r>
    </w:p>
    <w:p w:rsidR="00021E84" w:rsidRPr="00010107" w:rsidRDefault="00021E84" w:rsidP="00021E84">
      <w:pPr>
        <w:pStyle w:val="LegHeadBold"/>
        <w:rPr>
          <w:highlight w:val="yellow"/>
        </w:rPr>
      </w:pPr>
      <w:r>
        <w:t>PROPERTY VALUERS PROFESSION ACT 47 OF 2000</w:t>
      </w:r>
    </w:p>
    <w:p w:rsidR="00021E84" w:rsidRPr="00010107" w:rsidRDefault="00021E84" w:rsidP="00021E84">
      <w:pPr>
        <w:pStyle w:val="LegText"/>
        <w:rPr>
          <w:highlight w:val="yellow"/>
        </w:rPr>
      </w:pPr>
      <w:r>
        <w:t xml:space="preserve">Second Amendment to the Rules for the Property </w:t>
      </w:r>
      <w:proofErr w:type="spellStart"/>
      <w:r>
        <w:t>Valuers</w:t>
      </w:r>
      <w:proofErr w:type="spellEnd"/>
      <w:r>
        <w:t xml:space="preserve"> Profession, 2008 published with effect from 1 July 2013 (BN 79 in </w:t>
      </w:r>
      <w:r w:rsidRPr="00021E84">
        <w:rPr>
          <w:i/>
        </w:rPr>
        <w:t>GG</w:t>
      </w:r>
      <w:r>
        <w:t xml:space="preserve"> 36432 of 10 May 2013) (p57)</w:t>
      </w:r>
    </w:p>
    <w:p w:rsidR="00021F8C" w:rsidRPr="00010107" w:rsidRDefault="00021F8C" w:rsidP="00021F8C">
      <w:pPr>
        <w:pStyle w:val="LegHeadBold"/>
        <w:rPr>
          <w:highlight w:val="yellow"/>
        </w:rPr>
      </w:pPr>
      <w:r>
        <w:t>INTERNATIONAL TRADE ADMINISTRATION ACT 71 OF 2002</w:t>
      </w:r>
    </w:p>
    <w:p w:rsidR="00021F8C" w:rsidRPr="00010107" w:rsidRDefault="00021F8C" w:rsidP="00021F8C">
      <w:pPr>
        <w:pStyle w:val="LegText"/>
        <w:rPr>
          <w:highlight w:val="yellow"/>
        </w:rPr>
      </w:pPr>
      <w:r>
        <w:t>Policy Directive on the Exportation of Ferrous and Non-Ferrous Waste and Scrap Metal published (</w:t>
      </w:r>
      <w:proofErr w:type="spellStart"/>
      <w:r>
        <w:t>GenN</w:t>
      </w:r>
      <w:proofErr w:type="spellEnd"/>
      <w:r>
        <w:t xml:space="preserve"> </w:t>
      </w:r>
      <w:r w:rsidR="00D06092">
        <w:t>470</w:t>
      </w:r>
      <w:r>
        <w:t xml:space="preserve"> in </w:t>
      </w:r>
      <w:r w:rsidRPr="00D06092">
        <w:rPr>
          <w:i/>
        </w:rPr>
        <w:t>GG</w:t>
      </w:r>
      <w:r>
        <w:t xml:space="preserve"> 36</w:t>
      </w:r>
      <w:r w:rsidR="00D06092">
        <w:t>451</w:t>
      </w:r>
      <w:r>
        <w:t xml:space="preserve"> of </w:t>
      </w:r>
      <w:r w:rsidR="00D06092">
        <w:t>10</w:t>
      </w:r>
      <w:r>
        <w:t xml:space="preserve"> </w:t>
      </w:r>
      <w:r w:rsidR="00D06092">
        <w:t>May</w:t>
      </w:r>
      <w:r>
        <w:t xml:space="preserve"> 2013) (p3)</w:t>
      </w:r>
    </w:p>
    <w:p w:rsidR="00881FED" w:rsidRPr="00010107" w:rsidRDefault="00881FED" w:rsidP="00881FED">
      <w:pPr>
        <w:pStyle w:val="LegHeadBold"/>
        <w:rPr>
          <w:highlight w:val="yellow"/>
        </w:rPr>
      </w:pPr>
      <w:r>
        <w:t>FURTHER EDUCATION AND TRAINING COLLEGES ACT 16 OF 2006</w:t>
      </w:r>
    </w:p>
    <w:p w:rsidR="00881FED" w:rsidRDefault="00881FED" w:rsidP="00881FED">
      <w:pPr>
        <w:pStyle w:val="LegText"/>
      </w:pPr>
      <w:r>
        <w:t xml:space="preserve">Appointment of an administrator for Port Elizabeth Public Further Education and Training College published (GN 336 in </w:t>
      </w:r>
      <w:r w:rsidRPr="00881FED">
        <w:rPr>
          <w:i/>
        </w:rPr>
        <w:t xml:space="preserve">GG </w:t>
      </w:r>
      <w:r>
        <w:t>36442 of 10 May 2013) (p3)</w:t>
      </w:r>
    </w:p>
    <w:p w:rsidR="00E911C4" w:rsidRDefault="00E911C4" w:rsidP="00E911C4">
      <w:pPr>
        <w:pStyle w:val="LegText"/>
      </w:pPr>
      <w:r>
        <w:t xml:space="preserve">Appointment of an administrator for </w:t>
      </w:r>
      <w:proofErr w:type="spellStart"/>
      <w:r>
        <w:t>Ikhala</w:t>
      </w:r>
      <w:proofErr w:type="spellEnd"/>
      <w:r>
        <w:t xml:space="preserve"> Public Further Education and Training College published with effect from 1 April 2013 to 30 June 2013 </w:t>
      </w:r>
      <w:r>
        <w:br/>
        <w:t xml:space="preserve">(GN 346 in </w:t>
      </w:r>
      <w:r w:rsidRPr="00881FED">
        <w:rPr>
          <w:i/>
        </w:rPr>
        <w:t xml:space="preserve">GG </w:t>
      </w:r>
      <w:r>
        <w:t>36449 of 9 May 2013) (p3)</w:t>
      </w:r>
    </w:p>
    <w:p w:rsidR="00350C5E" w:rsidRPr="00010107" w:rsidRDefault="00350C5E" w:rsidP="00350C5E">
      <w:pPr>
        <w:pStyle w:val="LegHeadBold"/>
        <w:rPr>
          <w:highlight w:val="yellow"/>
        </w:rPr>
      </w:pPr>
      <w:r>
        <w:t>ASTRONOMY GEOGRAPHIC ADVANTAGE ACT 21 OF 2007</w:t>
      </w:r>
    </w:p>
    <w:p w:rsidR="00350C5E" w:rsidRDefault="00BA0A70" w:rsidP="00350C5E">
      <w:pPr>
        <w:pStyle w:val="LegText"/>
      </w:pPr>
      <w:r>
        <w:t>Notice of intention to declare Karoo Central Astronomy Advantage Areas (AAAs)</w:t>
      </w:r>
      <w:r w:rsidR="00350C5E">
        <w:t xml:space="preserve"> published </w:t>
      </w:r>
      <w:r>
        <w:t xml:space="preserve">for comment </w:t>
      </w:r>
      <w:r w:rsidR="00350C5E">
        <w:t>(</w:t>
      </w:r>
      <w:proofErr w:type="spellStart"/>
      <w:r w:rsidR="00350C5E">
        <w:t>GenN</w:t>
      </w:r>
      <w:proofErr w:type="spellEnd"/>
      <w:r w:rsidR="00350C5E">
        <w:t xml:space="preserve"> </w:t>
      </w:r>
      <w:r>
        <w:t>468</w:t>
      </w:r>
      <w:r w:rsidR="00350C5E">
        <w:t xml:space="preserve"> in </w:t>
      </w:r>
      <w:r w:rsidR="00350C5E" w:rsidRPr="00BA0A70">
        <w:rPr>
          <w:i/>
        </w:rPr>
        <w:t>GG</w:t>
      </w:r>
      <w:r w:rsidR="00350C5E">
        <w:t xml:space="preserve"> 3</w:t>
      </w:r>
      <w:r>
        <w:t>6448</w:t>
      </w:r>
      <w:r w:rsidR="00350C5E">
        <w:t xml:space="preserve"> of 1</w:t>
      </w:r>
      <w:r>
        <w:t>0</w:t>
      </w:r>
      <w:r w:rsidR="00350C5E">
        <w:t xml:space="preserve"> </w:t>
      </w:r>
      <w:r>
        <w:t>May</w:t>
      </w:r>
      <w:r w:rsidR="00350C5E">
        <w:t xml:space="preserve"> 201</w:t>
      </w:r>
      <w:r>
        <w:t>3</w:t>
      </w:r>
      <w:r w:rsidR="00350C5E">
        <w:t>) (p</w:t>
      </w:r>
      <w:r>
        <w:t>3</w:t>
      </w:r>
      <w:r w:rsidR="00350C5E">
        <w:t>)</w:t>
      </w:r>
    </w:p>
    <w:p w:rsidR="000E16D3" w:rsidRDefault="000E16D3" w:rsidP="00350C5E">
      <w:pPr>
        <w:pStyle w:val="LegText"/>
        <w:rPr>
          <w:highlight w:val="yellow"/>
        </w:rPr>
      </w:pPr>
      <w:r>
        <w:lastRenderedPageBreak/>
        <w:t>Notice of intention to declare</w:t>
      </w:r>
      <w:r w:rsidRPr="000E16D3">
        <w:t xml:space="preserve"> </w:t>
      </w:r>
      <w:r>
        <w:t xml:space="preserve">the </w:t>
      </w:r>
      <w:r w:rsidRPr="000E16D3">
        <w:t>Sutherland C</w:t>
      </w:r>
      <w:r>
        <w:t>entral</w:t>
      </w:r>
      <w:r w:rsidRPr="000E16D3">
        <w:t xml:space="preserve"> Astronomy Advantage Area published </w:t>
      </w:r>
      <w:r>
        <w:t xml:space="preserve">for comment </w:t>
      </w:r>
      <w:r w:rsidRPr="000E16D3">
        <w:t>(</w:t>
      </w:r>
      <w:proofErr w:type="spellStart"/>
      <w:r w:rsidRPr="000E16D3">
        <w:t>GenN</w:t>
      </w:r>
      <w:proofErr w:type="spellEnd"/>
      <w:r w:rsidRPr="000E16D3">
        <w:t xml:space="preserve"> </w:t>
      </w:r>
      <w:r>
        <w:t>471</w:t>
      </w:r>
      <w:r w:rsidRPr="000E16D3">
        <w:t xml:space="preserve"> in </w:t>
      </w:r>
      <w:r w:rsidRPr="000E16D3">
        <w:rPr>
          <w:i/>
        </w:rPr>
        <w:t>GG</w:t>
      </w:r>
      <w:r w:rsidRPr="000E16D3">
        <w:t xml:space="preserve"> 3</w:t>
      </w:r>
      <w:r>
        <w:t>6453</w:t>
      </w:r>
      <w:r w:rsidRPr="000E16D3">
        <w:t xml:space="preserve"> of 1</w:t>
      </w:r>
      <w:r>
        <w:t>0</w:t>
      </w:r>
      <w:r w:rsidRPr="000E16D3">
        <w:t xml:space="preserve"> </w:t>
      </w:r>
      <w:r>
        <w:t>May</w:t>
      </w:r>
      <w:r w:rsidRPr="000E16D3">
        <w:t xml:space="preserve"> 201</w:t>
      </w:r>
      <w:r>
        <w:t>3</w:t>
      </w:r>
      <w:r w:rsidRPr="000E16D3">
        <w:t>) (p</w:t>
      </w:r>
      <w:r>
        <w:t>3</w:t>
      </w:r>
      <w:r w:rsidRPr="000E16D3">
        <w:t>)</w:t>
      </w:r>
    </w:p>
    <w:p w:rsidR="0001527C" w:rsidRPr="00010107" w:rsidRDefault="0001527C" w:rsidP="0001527C">
      <w:pPr>
        <w:pStyle w:val="LegHeadBold"/>
        <w:rPr>
          <w:highlight w:val="yellow"/>
        </w:rPr>
      </w:pPr>
      <w:r>
        <w:t>NATIONAL ENVIRONMENTAL MANAGEMENT: INTEGRATED COASTAL MANAGEMENT ACT 24 OF 2008</w:t>
      </w:r>
    </w:p>
    <w:p w:rsidR="0001527C" w:rsidRDefault="0001527C" w:rsidP="0001527C">
      <w:pPr>
        <w:pStyle w:val="LegText"/>
      </w:pPr>
      <w:r>
        <w:t xml:space="preserve">National Estuarine Management Protocol published (GN 341 in </w:t>
      </w:r>
      <w:r w:rsidRPr="0001527C">
        <w:rPr>
          <w:i/>
        </w:rPr>
        <w:t>GG</w:t>
      </w:r>
      <w:r>
        <w:t xml:space="preserve"> 36432 of 10 May 2013) (p6)</w:t>
      </w:r>
    </w:p>
    <w:p w:rsidR="00350C5E" w:rsidRPr="00010107" w:rsidRDefault="00350C5E" w:rsidP="00350C5E">
      <w:pPr>
        <w:pStyle w:val="LegHeadBold"/>
        <w:rPr>
          <w:highlight w:val="yellow"/>
        </w:rPr>
      </w:pPr>
      <w:r>
        <w:t>NATIONAL ENVIRONMENTAL MANAGEMENT: WASTE ACT 59 OF 2008</w:t>
      </w:r>
    </w:p>
    <w:p w:rsidR="00350C5E" w:rsidRPr="00010107" w:rsidRDefault="00350C5E" w:rsidP="00350C5E">
      <w:pPr>
        <w:pStyle w:val="LegText"/>
        <w:rPr>
          <w:highlight w:val="yellow"/>
        </w:rPr>
      </w:pPr>
      <w:r>
        <w:t>Draft Norms and Standards for the Remediation of Contaminated Land and Soil Quality in the Republic of South Africa published for comment (</w:t>
      </w:r>
      <w:proofErr w:type="spellStart"/>
      <w:r>
        <w:t>GenN</w:t>
      </w:r>
      <w:proofErr w:type="spellEnd"/>
      <w:r>
        <w:t xml:space="preserve"> 467 in </w:t>
      </w:r>
      <w:r w:rsidRPr="00350C5E">
        <w:rPr>
          <w:i/>
        </w:rPr>
        <w:t>GG</w:t>
      </w:r>
      <w:r>
        <w:t xml:space="preserve"> 36447 of 10 May 2013) (p3)</w:t>
      </w:r>
    </w:p>
    <w:p w:rsidR="00C42201" w:rsidRPr="00010107" w:rsidRDefault="00C42201" w:rsidP="00C42201">
      <w:pPr>
        <w:pStyle w:val="LegHeadBold"/>
        <w:rPr>
          <w:highlight w:val="yellow"/>
        </w:rPr>
      </w:pPr>
      <w:r>
        <w:t>CONSUMER PROTECTION ACT 68 OF 2008</w:t>
      </w:r>
    </w:p>
    <w:p w:rsidR="00C42201" w:rsidRDefault="00C42201" w:rsidP="00C42201">
      <w:pPr>
        <w:pStyle w:val="LegText"/>
        <w:rPr>
          <w:highlight w:val="yellow"/>
        </w:rPr>
      </w:pPr>
      <w:r>
        <w:t xml:space="preserve">National Consumer Commission: Proposed industry code and ombudsman scheme for the Consumer Goods and Services Industry published for comment </w:t>
      </w:r>
      <w:r>
        <w:br/>
        <w:t>(</w:t>
      </w:r>
      <w:proofErr w:type="spellStart"/>
      <w:r>
        <w:t>GenN</w:t>
      </w:r>
      <w:proofErr w:type="spellEnd"/>
      <w:r>
        <w:t xml:space="preserve"> 451 in </w:t>
      </w:r>
      <w:r w:rsidRPr="00C42201">
        <w:rPr>
          <w:i/>
        </w:rPr>
        <w:t>GG</w:t>
      </w:r>
      <w:r>
        <w:t xml:space="preserve"> 36439 of 9 May 2013) (p3)</w:t>
      </w:r>
    </w:p>
    <w:p w:rsidR="0001527C" w:rsidRPr="00010107" w:rsidRDefault="0001527C" w:rsidP="0001527C">
      <w:pPr>
        <w:pStyle w:val="LegHeadBold"/>
        <w:rPr>
          <w:highlight w:val="yellow"/>
        </w:rPr>
      </w:pPr>
      <w:r>
        <w:t>TAXATION LAWS AMENDMENT ACT 17 OF 2009</w:t>
      </w:r>
    </w:p>
    <w:p w:rsidR="0001527C" w:rsidRPr="00010107" w:rsidRDefault="0001527C" w:rsidP="0001527C">
      <w:pPr>
        <w:pStyle w:val="LegText"/>
        <w:rPr>
          <w:highlight w:val="yellow"/>
        </w:rPr>
      </w:pPr>
      <w:r>
        <w:t xml:space="preserve">Allocations to metropolitan municipalities of General Fuel Levy Revenue in terms of item 3 (2) </w:t>
      </w:r>
      <w:r w:rsidRPr="0001527C">
        <w:rPr>
          <w:i/>
        </w:rPr>
        <w:t>(a)</w:t>
      </w:r>
      <w:r>
        <w:t xml:space="preserve"> of Schedule 1 published (GN 343 in </w:t>
      </w:r>
      <w:r w:rsidRPr="0001527C">
        <w:rPr>
          <w:i/>
        </w:rPr>
        <w:t>GG</w:t>
      </w:r>
      <w:r>
        <w:t xml:space="preserve"> 36432 of 10 May 2013) (p36)</w:t>
      </w:r>
    </w:p>
    <w:p w:rsidR="0030261F" w:rsidRPr="00003B85" w:rsidRDefault="0030261F" w:rsidP="001B3464">
      <w:pPr>
        <w:pStyle w:val="LegHeadCenteredBold"/>
      </w:pPr>
      <w:r w:rsidRPr="00003B85">
        <w:t>BILL</w:t>
      </w:r>
      <w:r w:rsidR="004414FA" w:rsidRPr="00003B85">
        <w:t>S</w:t>
      </w:r>
    </w:p>
    <w:p w:rsidR="00B0331D" w:rsidRDefault="00B0331D" w:rsidP="00B475D7">
      <w:pPr>
        <w:pStyle w:val="LegText"/>
      </w:pPr>
      <w:r>
        <w:t xml:space="preserve">Criminal Law (Forensic Procedures) </w:t>
      </w:r>
      <w:r w:rsidRPr="00B0331D">
        <w:t xml:space="preserve">Amendment Bill, 2013 </w:t>
      </w:r>
      <w:hyperlink r:id="rId9" w:history="1">
        <w:r w:rsidRPr="003C6585">
          <w:rPr>
            <w:rStyle w:val="Hyperlink"/>
          </w:rPr>
          <w:t>[B9-2</w:t>
        </w:r>
        <w:r w:rsidRPr="003C6585">
          <w:rPr>
            <w:rStyle w:val="Hyperlink"/>
          </w:rPr>
          <w:t>0</w:t>
        </w:r>
        <w:r w:rsidRPr="003C6585">
          <w:rPr>
            <w:rStyle w:val="Hyperlink"/>
          </w:rPr>
          <w:t>13]</w:t>
        </w:r>
      </w:hyperlink>
    </w:p>
    <w:p w:rsidR="004E6506" w:rsidRPr="00B475D7" w:rsidRDefault="004E6506" w:rsidP="00B475D7">
      <w:pPr>
        <w:pStyle w:val="LegText"/>
      </w:pPr>
      <w:r w:rsidRPr="004E6506">
        <w:t xml:space="preserve">Draft </w:t>
      </w:r>
      <w:r w:rsidR="00A53DBB">
        <w:t>Lotteries</w:t>
      </w:r>
      <w:r w:rsidRPr="004E6506">
        <w:t xml:space="preserve"> Amendment Bill, 2013 published for comment </w:t>
      </w:r>
      <w:r w:rsidR="00A53DBB">
        <w:br/>
      </w:r>
      <w:r w:rsidRPr="004E6506">
        <w:t>(</w:t>
      </w:r>
      <w:proofErr w:type="spellStart"/>
      <w:r w:rsidRPr="004E6506">
        <w:t>GenN</w:t>
      </w:r>
      <w:proofErr w:type="spellEnd"/>
      <w:r w:rsidRPr="004E6506">
        <w:t xml:space="preserve"> 4</w:t>
      </w:r>
      <w:r w:rsidR="00A53DBB">
        <w:t>66</w:t>
      </w:r>
      <w:r w:rsidRPr="004E6506">
        <w:t xml:space="preserve"> in </w:t>
      </w:r>
      <w:r w:rsidRPr="00A53DBB">
        <w:rPr>
          <w:i/>
        </w:rPr>
        <w:t>GG</w:t>
      </w:r>
      <w:r w:rsidRPr="004E6506">
        <w:t xml:space="preserve"> 364</w:t>
      </w:r>
      <w:r w:rsidR="004257B6">
        <w:t>4</w:t>
      </w:r>
      <w:r w:rsidR="00A53DBB">
        <w:t>6</w:t>
      </w:r>
      <w:r w:rsidRPr="004E6506">
        <w:t xml:space="preserve"> of </w:t>
      </w:r>
      <w:r w:rsidR="00A53DBB">
        <w:t>8</w:t>
      </w:r>
      <w:r w:rsidRPr="004E6506">
        <w:t xml:space="preserve"> May 2013) (p3)</w:t>
      </w:r>
    </w:p>
    <w:p w:rsidR="00E25C0E" w:rsidRPr="00E2610C" w:rsidRDefault="00E25C0E" w:rsidP="00E25C0E">
      <w:pPr>
        <w:pStyle w:val="LegHeadCenteredBold"/>
      </w:pPr>
      <w:r w:rsidRPr="00E2610C">
        <w:t>PROVINCIAL LEGISLATION</w:t>
      </w:r>
    </w:p>
    <w:p w:rsidR="00F632DA" w:rsidRPr="006C3C93" w:rsidRDefault="00F632DA" w:rsidP="00F632DA">
      <w:pPr>
        <w:pStyle w:val="LegHeadBold"/>
      </w:pPr>
      <w:r>
        <w:t>EASTERN CAPE</w:t>
      </w:r>
    </w:p>
    <w:p w:rsidR="00F632DA" w:rsidRDefault="00F632DA" w:rsidP="00F632DA">
      <w:pPr>
        <w:pStyle w:val="LegText"/>
      </w:pPr>
      <w:r>
        <w:t xml:space="preserve">Constitution of the Republic of South Africa, 1996 and Local Government: Municipal Property Rates Act 6 of 2004: </w:t>
      </w:r>
      <w:proofErr w:type="spellStart"/>
      <w:r>
        <w:t>Koukamma</w:t>
      </w:r>
      <w:proofErr w:type="spellEnd"/>
      <w:r>
        <w:t xml:space="preserve"> Municipality: Rates By-law published with effect from 1 July 2013 (LAN 22 in </w:t>
      </w:r>
      <w:r w:rsidRPr="00A3109C">
        <w:rPr>
          <w:i/>
        </w:rPr>
        <w:t>PG</w:t>
      </w:r>
      <w:r>
        <w:t xml:space="preserve"> 2948 of 6 May 2013) (p3)</w:t>
      </w:r>
    </w:p>
    <w:p w:rsidR="00F632DA" w:rsidRDefault="00F632DA" w:rsidP="00F632DA">
      <w:pPr>
        <w:pStyle w:val="LegText"/>
      </w:pPr>
      <w:r>
        <w:t xml:space="preserve">Problem Animal Control Ordinance 26 of 1957 and Nature and Environmental Conservation Ordinance 19 of 1974: Hunting Season and daily bag limits: 2013 published </w:t>
      </w:r>
      <w:r>
        <w:br/>
        <w:t xml:space="preserve">(Proc 1 in </w:t>
      </w:r>
      <w:r w:rsidRPr="00EB6269">
        <w:rPr>
          <w:i/>
        </w:rPr>
        <w:t>PG</w:t>
      </w:r>
      <w:r>
        <w:t xml:space="preserve"> 2949 of 6 May 2013) (p3)</w:t>
      </w:r>
    </w:p>
    <w:p w:rsidR="00F632DA" w:rsidRDefault="00F632DA" w:rsidP="00F632DA">
      <w:pPr>
        <w:pStyle w:val="LegText"/>
      </w:pPr>
      <w:r>
        <w:t>Nature Conservation Act 10 of 1987 (Ciskei): Hunting Seasons: Former Ciskei and Transkei published (</w:t>
      </w:r>
      <w:proofErr w:type="spellStart"/>
      <w:r>
        <w:t>GenN</w:t>
      </w:r>
      <w:proofErr w:type="spellEnd"/>
      <w:r>
        <w:t xml:space="preserve"> 79 in </w:t>
      </w:r>
      <w:r w:rsidRPr="00DF077F">
        <w:rPr>
          <w:i/>
        </w:rPr>
        <w:t>PG</w:t>
      </w:r>
      <w:r>
        <w:t xml:space="preserve"> 2949 of 6 May 2013) (p8)</w:t>
      </w:r>
    </w:p>
    <w:p w:rsidR="006937B2" w:rsidRDefault="00F632DA" w:rsidP="006937B2">
      <w:pPr>
        <w:pStyle w:val="LegText"/>
      </w:pPr>
      <w:r w:rsidRPr="00785FA2">
        <w:t>Local Government: Municipal Structures Act 117 of 1998:</w:t>
      </w:r>
      <w:r>
        <w:t xml:space="preserve"> </w:t>
      </w:r>
      <w:proofErr w:type="spellStart"/>
      <w:r>
        <w:t>Makana</w:t>
      </w:r>
      <w:proofErr w:type="spellEnd"/>
      <w:r>
        <w:t xml:space="preserve"> Local Municipality</w:t>
      </w:r>
      <w:r w:rsidRPr="00785FA2">
        <w:t xml:space="preserve">: </w:t>
      </w:r>
      <w:r>
        <w:t>Proposed</w:t>
      </w:r>
      <w:r w:rsidRPr="00785FA2">
        <w:t xml:space="preserve"> designation of full-time councillors published </w:t>
      </w:r>
      <w:r>
        <w:t xml:space="preserve">for comment </w:t>
      </w:r>
      <w:r>
        <w:br/>
      </w:r>
      <w:r w:rsidRPr="00785FA2">
        <w:t>(PN 4</w:t>
      </w:r>
      <w:r>
        <w:t>8</w:t>
      </w:r>
      <w:r w:rsidRPr="00785FA2">
        <w:t xml:space="preserve"> in </w:t>
      </w:r>
      <w:r w:rsidRPr="00785FA2">
        <w:rPr>
          <w:i/>
        </w:rPr>
        <w:t>PG</w:t>
      </w:r>
      <w:r w:rsidRPr="00785FA2">
        <w:t xml:space="preserve"> </w:t>
      </w:r>
      <w:r>
        <w:t>2952</w:t>
      </w:r>
      <w:r w:rsidRPr="00785FA2">
        <w:t xml:space="preserve"> of 8 </w:t>
      </w:r>
      <w:r>
        <w:t>May</w:t>
      </w:r>
      <w:r w:rsidRPr="00785FA2">
        <w:t xml:space="preserve"> 2013) (p</w:t>
      </w:r>
      <w:r>
        <w:t>3</w:t>
      </w:r>
      <w:r w:rsidRPr="00785FA2">
        <w:t>)</w:t>
      </w:r>
      <w:r w:rsidR="006937B2" w:rsidRPr="006937B2">
        <w:t xml:space="preserve"> </w:t>
      </w:r>
    </w:p>
    <w:p w:rsidR="006937B2" w:rsidRDefault="00F632DA" w:rsidP="006937B2">
      <w:pPr>
        <w:pStyle w:val="LegText"/>
      </w:pPr>
      <w:r>
        <w:t xml:space="preserve">Traditional Leadership and Governance Act 4 of 2005: Recognition of various </w:t>
      </w:r>
      <w:proofErr w:type="spellStart"/>
      <w:r>
        <w:t>iNkosi</w:t>
      </w:r>
      <w:proofErr w:type="spellEnd"/>
      <w:r>
        <w:t xml:space="preserve"> to be in charge of Traditional Councils in the Eastern Cape published </w:t>
      </w:r>
      <w:r>
        <w:br/>
      </w:r>
      <w:r w:rsidRPr="00785FA2">
        <w:t>(PN 4</w:t>
      </w:r>
      <w:r>
        <w:t>9</w:t>
      </w:r>
      <w:r w:rsidRPr="00785FA2">
        <w:t xml:space="preserve"> in </w:t>
      </w:r>
      <w:r w:rsidRPr="00785FA2">
        <w:rPr>
          <w:i/>
        </w:rPr>
        <w:t>PG</w:t>
      </w:r>
      <w:r w:rsidRPr="00785FA2">
        <w:t xml:space="preserve"> </w:t>
      </w:r>
      <w:r>
        <w:t>2953</w:t>
      </w:r>
      <w:r w:rsidRPr="00785FA2">
        <w:t xml:space="preserve"> of </w:t>
      </w:r>
      <w:r>
        <w:t>7</w:t>
      </w:r>
      <w:r w:rsidRPr="00785FA2">
        <w:t xml:space="preserve"> </w:t>
      </w:r>
      <w:r>
        <w:t>May</w:t>
      </w:r>
      <w:r w:rsidRPr="00785FA2">
        <w:t xml:space="preserve"> 2013) (p</w:t>
      </w:r>
      <w:r>
        <w:t>3</w:t>
      </w:r>
      <w:r w:rsidRPr="00785FA2">
        <w:t>)</w:t>
      </w:r>
      <w:r w:rsidR="006937B2" w:rsidRPr="006937B2">
        <w:t xml:space="preserve"> </w:t>
      </w:r>
    </w:p>
    <w:p w:rsidR="00003B85" w:rsidRPr="00003B85" w:rsidRDefault="00E25C0E" w:rsidP="00003B85">
      <w:pPr>
        <w:pStyle w:val="LegHeadBold"/>
        <w:rPr>
          <w:highlight w:val="yellow"/>
        </w:rPr>
      </w:pPr>
      <w:r w:rsidRPr="00003B85">
        <w:t>GAUTENG</w:t>
      </w:r>
    </w:p>
    <w:p w:rsidR="00E25C0E" w:rsidRDefault="00E25C0E" w:rsidP="00E25C0E">
      <w:pPr>
        <w:pStyle w:val="LegText"/>
      </w:pPr>
      <w:r>
        <w:t>Second Provincial Adjustment Appropriation Act 3 of 2013</w:t>
      </w:r>
      <w:r>
        <w:rPr>
          <w:rStyle w:val="FootnoteReference"/>
        </w:rPr>
        <w:footnoteReference w:id="1"/>
      </w:r>
      <w:r>
        <w:t xml:space="preserve"> (</w:t>
      </w:r>
      <w:proofErr w:type="spellStart"/>
      <w:r>
        <w:t>PremN</w:t>
      </w:r>
      <w:proofErr w:type="spellEnd"/>
      <w:r>
        <w:t xml:space="preserve"> 1 in </w:t>
      </w:r>
      <w:r w:rsidRPr="00C33044">
        <w:rPr>
          <w:i/>
        </w:rPr>
        <w:t>PG</w:t>
      </w:r>
      <w:r>
        <w:t xml:space="preserve"> 125 of 10 May 2013)</w:t>
      </w:r>
    </w:p>
    <w:p w:rsidR="00E25C0E" w:rsidRDefault="00E25C0E" w:rsidP="00E25C0E">
      <w:pPr>
        <w:pStyle w:val="LegText"/>
      </w:pPr>
      <w:r w:rsidRPr="00A30B8F">
        <w:rPr>
          <w:i/>
        </w:rPr>
        <w:t>Date of commencement</w:t>
      </w:r>
      <w:r>
        <w:t>: 10 May 2013</w:t>
      </w:r>
    </w:p>
    <w:p w:rsidR="00E25C0E" w:rsidRDefault="00E25C0E" w:rsidP="00047FAF">
      <w:pPr>
        <w:pStyle w:val="LegText"/>
      </w:pPr>
      <w:r>
        <w:t>Provincial Adjustment Appropriation Act 1 of 2013</w:t>
      </w:r>
      <w:r>
        <w:rPr>
          <w:rStyle w:val="FootnoteReference"/>
        </w:rPr>
        <w:footnoteReference w:id="2"/>
      </w:r>
      <w:r>
        <w:t xml:space="preserve"> (</w:t>
      </w:r>
      <w:proofErr w:type="spellStart"/>
      <w:r>
        <w:t>PremN</w:t>
      </w:r>
      <w:proofErr w:type="spellEnd"/>
      <w:r>
        <w:t xml:space="preserve"> 2 in </w:t>
      </w:r>
      <w:r w:rsidRPr="00C33044">
        <w:rPr>
          <w:i/>
        </w:rPr>
        <w:t>PG</w:t>
      </w:r>
      <w:r>
        <w:t xml:space="preserve"> 127 of 10 May 2013)</w:t>
      </w:r>
    </w:p>
    <w:p w:rsidR="00E25C0E" w:rsidRPr="00C33044" w:rsidRDefault="00E25C0E" w:rsidP="00E25C0E">
      <w:pPr>
        <w:pStyle w:val="LegText"/>
      </w:pPr>
      <w:r w:rsidRPr="00A30B8F">
        <w:rPr>
          <w:i/>
        </w:rPr>
        <w:lastRenderedPageBreak/>
        <w:t>Date of commencement</w:t>
      </w:r>
      <w:r>
        <w:t>: 10 May 2013</w:t>
      </w:r>
    </w:p>
    <w:p w:rsidR="002A5BF6" w:rsidRPr="00E2610C" w:rsidRDefault="002A5BF6" w:rsidP="002A5BF6">
      <w:pPr>
        <w:pStyle w:val="LegHeadBold"/>
      </w:pPr>
      <w:r w:rsidRPr="00E2610C">
        <w:t>KWAZULU-NATAL</w:t>
      </w:r>
    </w:p>
    <w:p w:rsidR="002A5BF6" w:rsidRDefault="002A5BF6" w:rsidP="002A5BF6">
      <w:pPr>
        <w:pStyle w:val="LegText"/>
      </w:pPr>
      <w:r w:rsidRPr="00A84145">
        <w:t xml:space="preserve">KwaZulu-Natal Heritage Act 4 of 2008: Draft applications for alterations and additions to or demolition of protected buildings published for comment </w:t>
      </w:r>
      <w:r>
        <w:br/>
      </w:r>
      <w:r w:rsidRPr="00A84145">
        <w:t>(</w:t>
      </w:r>
      <w:r>
        <w:t>M</w:t>
      </w:r>
      <w:r w:rsidRPr="00A84145">
        <w:t xml:space="preserve">N </w:t>
      </w:r>
      <w:r>
        <w:t>37</w:t>
      </w:r>
      <w:r w:rsidRPr="00A84145">
        <w:t xml:space="preserve"> in </w:t>
      </w:r>
      <w:r w:rsidRPr="00A84145">
        <w:rPr>
          <w:i/>
        </w:rPr>
        <w:t>PG</w:t>
      </w:r>
      <w:r w:rsidRPr="00A84145">
        <w:t xml:space="preserve"> 9</w:t>
      </w:r>
      <w:r>
        <w:t>41</w:t>
      </w:r>
      <w:r w:rsidRPr="00A84145">
        <w:t xml:space="preserve"> of </w:t>
      </w:r>
      <w:r>
        <w:t>9</w:t>
      </w:r>
      <w:r w:rsidRPr="00A84145">
        <w:t xml:space="preserve"> </w:t>
      </w:r>
      <w:r>
        <w:t>May</w:t>
      </w:r>
      <w:r w:rsidRPr="00A84145">
        <w:t xml:space="preserve"> 2013) (p1</w:t>
      </w:r>
      <w:r>
        <w:t>0</w:t>
      </w:r>
      <w:r w:rsidRPr="00A84145">
        <w:t>)</w:t>
      </w:r>
    </w:p>
    <w:p w:rsidR="002A5BF6" w:rsidRDefault="002A5BF6" w:rsidP="002A5BF6">
      <w:pPr>
        <w:pStyle w:val="LegText"/>
      </w:pPr>
      <w:r>
        <w:t>KwaZulu-Natal Liquor Licensing Amendment</w:t>
      </w:r>
      <w:r w:rsidRPr="009C2A07">
        <w:t xml:space="preserve"> Bill, 2013 together with </w:t>
      </w:r>
      <w:r>
        <w:t xml:space="preserve">the </w:t>
      </w:r>
      <w:r w:rsidRPr="009C2A07">
        <w:t xml:space="preserve">Memorandum </w:t>
      </w:r>
      <w:r>
        <w:t xml:space="preserve">on the Objects of the Bill </w:t>
      </w:r>
      <w:r w:rsidRPr="009C2A07">
        <w:t>published for comment (</w:t>
      </w:r>
      <w:proofErr w:type="spellStart"/>
      <w:r>
        <w:t>Gen</w:t>
      </w:r>
      <w:r w:rsidRPr="009C2A07">
        <w:t>N</w:t>
      </w:r>
      <w:proofErr w:type="spellEnd"/>
      <w:r w:rsidRPr="009C2A07">
        <w:t xml:space="preserve"> </w:t>
      </w:r>
      <w:r>
        <w:t>39</w:t>
      </w:r>
      <w:r w:rsidRPr="009C2A07">
        <w:t xml:space="preserve"> in </w:t>
      </w:r>
      <w:r w:rsidRPr="009C2A07">
        <w:rPr>
          <w:i/>
        </w:rPr>
        <w:t>PG</w:t>
      </w:r>
      <w:r w:rsidRPr="009C2A07">
        <w:t xml:space="preserve"> </w:t>
      </w:r>
      <w:r>
        <w:t>942</w:t>
      </w:r>
      <w:r w:rsidRPr="009C2A07">
        <w:t xml:space="preserve"> of 6 </w:t>
      </w:r>
      <w:r>
        <w:t>May</w:t>
      </w:r>
      <w:r w:rsidRPr="009C2A07">
        <w:t xml:space="preserve"> 2013) (p</w:t>
      </w:r>
      <w:r>
        <w:t>3</w:t>
      </w:r>
      <w:r w:rsidRPr="009C2A07">
        <w:t>)</w:t>
      </w:r>
    </w:p>
    <w:p w:rsidR="002A5BF6" w:rsidRDefault="002A5BF6" w:rsidP="002A5BF6">
      <w:pPr>
        <w:pStyle w:val="LegText"/>
      </w:pPr>
      <w:r>
        <w:t>KwaZulu-Natal Provincial Languages</w:t>
      </w:r>
      <w:r w:rsidRPr="009C2A07">
        <w:t xml:space="preserve"> Bill, 2013 together with Memorandum </w:t>
      </w:r>
      <w:r>
        <w:t>on the Objects of the Bill</w:t>
      </w:r>
      <w:r w:rsidRPr="009C2A07">
        <w:t xml:space="preserve"> published for comment (</w:t>
      </w:r>
      <w:proofErr w:type="spellStart"/>
      <w:r>
        <w:t>Gen</w:t>
      </w:r>
      <w:r w:rsidRPr="009C2A07">
        <w:t>N</w:t>
      </w:r>
      <w:proofErr w:type="spellEnd"/>
      <w:r w:rsidRPr="009C2A07">
        <w:t xml:space="preserve"> </w:t>
      </w:r>
      <w:r>
        <w:t>40</w:t>
      </w:r>
      <w:r w:rsidRPr="009C2A07">
        <w:t xml:space="preserve"> in </w:t>
      </w:r>
      <w:r w:rsidRPr="009C2A07">
        <w:rPr>
          <w:i/>
        </w:rPr>
        <w:t>PG</w:t>
      </w:r>
      <w:r w:rsidRPr="009C2A07">
        <w:t xml:space="preserve"> </w:t>
      </w:r>
      <w:r>
        <w:t>943</w:t>
      </w:r>
      <w:r w:rsidRPr="009C2A07">
        <w:t xml:space="preserve"> of </w:t>
      </w:r>
      <w:r>
        <w:t>7</w:t>
      </w:r>
      <w:r w:rsidRPr="009C2A07">
        <w:t xml:space="preserve"> </w:t>
      </w:r>
      <w:r>
        <w:t>May</w:t>
      </w:r>
      <w:r w:rsidRPr="009C2A07">
        <w:t xml:space="preserve"> 2013) (p</w:t>
      </w:r>
      <w:r>
        <w:t>3</w:t>
      </w:r>
      <w:r w:rsidRPr="009C2A07">
        <w:t>)</w:t>
      </w:r>
    </w:p>
    <w:p w:rsidR="002A5BF6" w:rsidRDefault="002A5BF6" w:rsidP="002A5BF6">
      <w:pPr>
        <w:pStyle w:val="LegText"/>
      </w:pPr>
      <w:r w:rsidRPr="008D3284">
        <w:t xml:space="preserve">Local Government: Municipal Structures Act 117 of 1998: </w:t>
      </w:r>
      <w:r>
        <w:t>Ulundi</w:t>
      </w:r>
      <w:r w:rsidRPr="008D3284">
        <w:t xml:space="preserve"> Local Municipality: Designation of the Chairperson of the Municipal Public Accounts Committee as full-time councillor published (MN 3</w:t>
      </w:r>
      <w:r>
        <w:t>8</w:t>
      </w:r>
      <w:r w:rsidRPr="008D3284">
        <w:t xml:space="preserve"> in </w:t>
      </w:r>
      <w:r w:rsidRPr="008D3284">
        <w:rPr>
          <w:i/>
        </w:rPr>
        <w:t>PG</w:t>
      </w:r>
      <w:r w:rsidRPr="008D3284">
        <w:t xml:space="preserve"> 9</w:t>
      </w:r>
      <w:r>
        <w:t>47</w:t>
      </w:r>
      <w:r w:rsidRPr="008D3284">
        <w:t xml:space="preserve"> of </w:t>
      </w:r>
      <w:r>
        <w:t>10</w:t>
      </w:r>
      <w:r w:rsidRPr="008D3284">
        <w:t xml:space="preserve"> </w:t>
      </w:r>
      <w:r>
        <w:t>May</w:t>
      </w:r>
      <w:r w:rsidRPr="008D3284">
        <w:t xml:space="preserve"> 2013) (p3)</w:t>
      </w:r>
    </w:p>
    <w:p w:rsidR="002A5BF6" w:rsidRDefault="002A5BF6" w:rsidP="002A5BF6">
      <w:pPr>
        <w:pStyle w:val="LegText"/>
      </w:pPr>
      <w:r w:rsidRPr="00EC44DE">
        <w:t xml:space="preserve">Local Government: Municipal Structures Act 117 of 1998: </w:t>
      </w:r>
      <w:proofErr w:type="spellStart"/>
      <w:r>
        <w:t>Umlalazi</w:t>
      </w:r>
      <w:proofErr w:type="spellEnd"/>
      <w:r w:rsidRPr="00EC44DE">
        <w:t xml:space="preserve"> Municipality: </w:t>
      </w:r>
      <w:r>
        <w:t>Proposed d</w:t>
      </w:r>
      <w:r w:rsidRPr="00EC44DE">
        <w:t xml:space="preserve">esignation of </w:t>
      </w:r>
      <w:r>
        <w:t>Councillors</w:t>
      </w:r>
      <w:r w:rsidRPr="00EC44DE">
        <w:t xml:space="preserve"> as full-time published </w:t>
      </w:r>
      <w:r>
        <w:t xml:space="preserve">for </w:t>
      </w:r>
      <w:proofErr w:type="gramStart"/>
      <w:r>
        <w:t>comment</w:t>
      </w:r>
      <w:proofErr w:type="gramEnd"/>
      <w:r>
        <w:br/>
      </w:r>
      <w:r w:rsidRPr="00EC44DE">
        <w:t>(MN 3</w:t>
      </w:r>
      <w:r>
        <w:t>9</w:t>
      </w:r>
      <w:r w:rsidRPr="00EC44DE">
        <w:t xml:space="preserve"> in </w:t>
      </w:r>
      <w:r w:rsidRPr="00EC44DE">
        <w:rPr>
          <w:i/>
        </w:rPr>
        <w:t>PG</w:t>
      </w:r>
      <w:r w:rsidRPr="00EC44DE">
        <w:t xml:space="preserve"> 9</w:t>
      </w:r>
      <w:r>
        <w:t>48</w:t>
      </w:r>
      <w:r w:rsidRPr="00EC44DE">
        <w:t xml:space="preserve"> of </w:t>
      </w:r>
      <w:r>
        <w:t>10</w:t>
      </w:r>
      <w:r w:rsidRPr="00EC44DE">
        <w:t xml:space="preserve"> </w:t>
      </w:r>
      <w:r>
        <w:t>May</w:t>
      </w:r>
      <w:r w:rsidRPr="00EC44DE">
        <w:t xml:space="preserve"> 2013) (p3)</w:t>
      </w:r>
    </w:p>
    <w:p w:rsidR="00F632DA" w:rsidRPr="006C3C93" w:rsidRDefault="00F632DA" w:rsidP="00F632DA">
      <w:pPr>
        <w:pStyle w:val="LegHeadBold"/>
      </w:pPr>
      <w:r>
        <w:t>LIMPOPO</w:t>
      </w:r>
    </w:p>
    <w:p w:rsidR="006937B2" w:rsidRDefault="00F632DA" w:rsidP="006937B2">
      <w:pPr>
        <w:pStyle w:val="LegText"/>
      </w:pPr>
      <w:r w:rsidRPr="00962C48">
        <w:t>Limpopo Adjustments Appropriation Act</w:t>
      </w:r>
      <w:r>
        <w:t xml:space="preserve"> 3 of</w:t>
      </w:r>
      <w:r w:rsidRPr="00962C48">
        <w:t xml:space="preserve"> 201</w:t>
      </w:r>
      <w:r>
        <w:t xml:space="preserve">2 </w:t>
      </w:r>
      <w:r>
        <w:rPr>
          <w:rStyle w:val="FootnoteReference"/>
        </w:rPr>
        <w:footnoteReference w:id="3"/>
      </w:r>
      <w:r w:rsidRPr="00962C48">
        <w:t xml:space="preserve"> (PN </w:t>
      </w:r>
      <w:r>
        <w:t>5</w:t>
      </w:r>
      <w:r w:rsidRPr="00962C48">
        <w:t xml:space="preserve"> in </w:t>
      </w:r>
      <w:r w:rsidRPr="00962C48">
        <w:rPr>
          <w:i/>
        </w:rPr>
        <w:t>PG</w:t>
      </w:r>
      <w:r w:rsidRPr="00962C48">
        <w:t xml:space="preserve"> </w:t>
      </w:r>
      <w:r>
        <w:t>2194</w:t>
      </w:r>
      <w:r w:rsidRPr="00962C48">
        <w:t xml:space="preserve"> </w:t>
      </w:r>
      <w:r>
        <w:t>o</w:t>
      </w:r>
      <w:r w:rsidRPr="00962C48">
        <w:t xml:space="preserve">f </w:t>
      </w:r>
      <w:r>
        <w:t>7 May</w:t>
      </w:r>
      <w:r w:rsidRPr="00962C48">
        <w:t xml:space="preserve"> 201</w:t>
      </w:r>
      <w:r>
        <w:t>3</w:t>
      </w:r>
      <w:r w:rsidRPr="00962C48">
        <w:t>) (p3</w:t>
      </w:r>
      <w:proofErr w:type="gramStart"/>
      <w:r w:rsidRPr="00962C48">
        <w:t>)</w:t>
      </w:r>
      <w:proofErr w:type="gramEnd"/>
      <w:r>
        <w:br/>
      </w:r>
      <w:r w:rsidRPr="00962C48">
        <w:rPr>
          <w:i/>
        </w:rPr>
        <w:t>Date of commencement</w:t>
      </w:r>
      <w:r w:rsidRPr="00962C48">
        <w:t xml:space="preserve">: </w:t>
      </w:r>
      <w:r>
        <w:t>7</w:t>
      </w:r>
      <w:r w:rsidRPr="00962C48">
        <w:t xml:space="preserve"> M</w:t>
      </w:r>
      <w:r>
        <w:t>ay</w:t>
      </w:r>
      <w:r w:rsidRPr="00962C48">
        <w:t xml:space="preserve"> 201</w:t>
      </w:r>
      <w:r>
        <w:t>3</w:t>
      </w:r>
    </w:p>
    <w:p w:rsidR="006937B2" w:rsidRDefault="00F632DA" w:rsidP="006937B2">
      <w:pPr>
        <w:pStyle w:val="LegText"/>
      </w:pPr>
      <w:r w:rsidRPr="00E15DCB">
        <w:t>Limpopo Second Unauthorised Expenditure Act</w:t>
      </w:r>
      <w:r>
        <w:t xml:space="preserve"> 4 of 2012 </w:t>
      </w:r>
      <w:r>
        <w:rPr>
          <w:rStyle w:val="FootnoteReference"/>
        </w:rPr>
        <w:footnoteReference w:id="4"/>
      </w:r>
      <w:r w:rsidRPr="00E15DCB">
        <w:t xml:space="preserve"> (PN </w:t>
      </w:r>
      <w:r>
        <w:t>6</w:t>
      </w:r>
      <w:r w:rsidRPr="00E15DCB">
        <w:t xml:space="preserve"> in </w:t>
      </w:r>
      <w:r w:rsidRPr="00E15DCB">
        <w:rPr>
          <w:i/>
        </w:rPr>
        <w:t>PG</w:t>
      </w:r>
      <w:r w:rsidRPr="00E15DCB">
        <w:t xml:space="preserve"> </w:t>
      </w:r>
      <w:r>
        <w:t>2195</w:t>
      </w:r>
      <w:r w:rsidRPr="00E15DCB">
        <w:t xml:space="preserve"> of </w:t>
      </w:r>
      <w:r>
        <w:t>7</w:t>
      </w:r>
      <w:r w:rsidRPr="00E15DCB">
        <w:t xml:space="preserve"> </w:t>
      </w:r>
      <w:r>
        <w:t>May</w:t>
      </w:r>
      <w:r w:rsidRPr="00E15DCB">
        <w:t xml:space="preserve"> 201</w:t>
      </w:r>
      <w:r>
        <w:t>3</w:t>
      </w:r>
      <w:r w:rsidRPr="00E15DCB">
        <w:t>) (p3</w:t>
      </w:r>
      <w:proofErr w:type="gramStart"/>
      <w:r w:rsidRPr="00E15DCB">
        <w:t>)</w:t>
      </w:r>
      <w:proofErr w:type="gramEnd"/>
      <w:r>
        <w:br/>
      </w:r>
      <w:r w:rsidRPr="00E15DCB">
        <w:rPr>
          <w:i/>
        </w:rPr>
        <w:t>Date of commencement</w:t>
      </w:r>
      <w:r w:rsidRPr="00E15DCB">
        <w:t xml:space="preserve">: </w:t>
      </w:r>
      <w:r>
        <w:t>7 May 2013</w:t>
      </w:r>
    </w:p>
    <w:p w:rsidR="002A5BF6" w:rsidRPr="00E2610C" w:rsidRDefault="002A5BF6" w:rsidP="002A5BF6">
      <w:pPr>
        <w:pStyle w:val="LegHeadBold"/>
      </w:pPr>
      <w:r>
        <w:t>MPUMALANGA</w:t>
      </w:r>
    </w:p>
    <w:p w:rsidR="002A5BF6" w:rsidRDefault="002A5BF6" w:rsidP="002A5BF6">
      <w:pPr>
        <w:pStyle w:val="LegText"/>
      </w:pPr>
      <w:r w:rsidRPr="00EC44DE">
        <w:t>National Environmental Management: Protected Areas Act 5</w:t>
      </w:r>
      <w:r>
        <w:t xml:space="preserve">7 of 2003: Intention to declare: </w:t>
      </w:r>
      <w:proofErr w:type="spellStart"/>
      <w:r>
        <w:t>Mabola</w:t>
      </w:r>
      <w:proofErr w:type="spellEnd"/>
      <w:r>
        <w:t xml:space="preserve"> Protected Environment; </w:t>
      </w:r>
      <w:proofErr w:type="spellStart"/>
      <w:r>
        <w:t>Mndawe</w:t>
      </w:r>
      <w:proofErr w:type="spellEnd"/>
      <w:r>
        <w:t xml:space="preserve"> Trust Protected Environment; </w:t>
      </w:r>
      <w:proofErr w:type="spellStart"/>
      <w:r>
        <w:t>Kwamandlangampisi</w:t>
      </w:r>
      <w:proofErr w:type="spellEnd"/>
      <w:r>
        <w:t xml:space="preserve"> Protected Environment and </w:t>
      </w:r>
      <w:proofErr w:type="spellStart"/>
      <w:r>
        <w:t>Tafelkop</w:t>
      </w:r>
      <w:proofErr w:type="spellEnd"/>
      <w:r>
        <w:t xml:space="preserve"> Private N</w:t>
      </w:r>
      <w:r w:rsidRPr="00EC44DE">
        <w:t xml:space="preserve">ature </w:t>
      </w:r>
      <w:r>
        <w:t>R</w:t>
      </w:r>
      <w:r w:rsidRPr="00EC44DE">
        <w:t xml:space="preserve">eserve published for comment </w:t>
      </w:r>
      <w:r>
        <w:br/>
      </w:r>
      <w:r w:rsidRPr="00EC44DE">
        <w:t>(</w:t>
      </w:r>
      <w:proofErr w:type="spellStart"/>
      <w:r>
        <w:t>Gen</w:t>
      </w:r>
      <w:r w:rsidRPr="00EC44DE">
        <w:t>N</w:t>
      </w:r>
      <w:proofErr w:type="spellEnd"/>
      <w:r w:rsidRPr="00EC44DE">
        <w:t xml:space="preserve"> </w:t>
      </w:r>
      <w:r>
        <w:t>157</w:t>
      </w:r>
      <w:r w:rsidRPr="00EC44DE">
        <w:t xml:space="preserve"> in </w:t>
      </w:r>
      <w:r w:rsidRPr="005B6D9F">
        <w:rPr>
          <w:i/>
        </w:rPr>
        <w:t>PG</w:t>
      </w:r>
      <w:r w:rsidRPr="00EC44DE">
        <w:t xml:space="preserve"> </w:t>
      </w:r>
      <w:r>
        <w:t>2169</w:t>
      </w:r>
      <w:r w:rsidRPr="00EC44DE">
        <w:t xml:space="preserve"> of </w:t>
      </w:r>
      <w:r>
        <w:t>10</w:t>
      </w:r>
      <w:r w:rsidRPr="00EC44DE">
        <w:t xml:space="preserve"> Ma</w:t>
      </w:r>
      <w:r>
        <w:t>y</w:t>
      </w:r>
      <w:r w:rsidRPr="00EC44DE">
        <w:t xml:space="preserve"> 2013) (p2)</w:t>
      </w:r>
    </w:p>
    <w:p w:rsidR="002A5BF6" w:rsidRDefault="002A5BF6" w:rsidP="002A5BF6">
      <w:pPr>
        <w:pStyle w:val="LegText"/>
      </w:pPr>
      <w:r w:rsidRPr="00EC44DE">
        <w:t xml:space="preserve">National Environmental Management: Protected Areas Act 57 of 2003: Declaration of </w:t>
      </w:r>
      <w:r>
        <w:t xml:space="preserve">the Kudu Private </w:t>
      </w:r>
      <w:r w:rsidRPr="00EC44DE">
        <w:t>Nature Reserve published (</w:t>
      </w:r>
      <w:proofErr w:type="spellStart"/>
      <w:r>
        <w:t>Gen</w:t>
      </w:r>
      <w:r w:rsidRPr="00EC44DE">
        <w:t>N</w:t>
      </w:r>
      <w:proofErr w:type="spellEnd"/>
      <w:r w:rsidRPr="00EC44DE">
        <w:t xml:space="preserve"> </w:t>
      </w:r>
      <w:r>
        <w:t>158</w:t>
      </w:r>
      <w:r w:rsidRPr="00EC44DE">
        <w:t xml:space="preserve"> in </w:t>
      </w:r>
      <w:r w:rsidRPr="00EC44DE">
        <w:rPr>
          <w:i/>
        </w:rPr>
        <w:t>PG</w:t>
      </w:r>
      <w:r w:rsidRPr="00EC44DE">
        <w:t xml:space="preserve"> </w:t>
      </w:r>
      <w:r>
        <w:t>2170</w:t>
      </w:r>
      <w:r w:rsidRPr="00EC44DE">
        <w:t xml:space="preserve"> of </w:t>
      </w:r>
      <w:r>
        <w:t>10</w:t>
      </w:r>
      <w:r w:rsidRPr="00EC44DE">
        <w:t xml:space="preserve"> </w:t>
      </w:r>
      <w:r>
        <w:t>May</w:t>
      </w:r>
      <w:r w:rsidRPr="00EC44DE">
        <w:t xml:space="preserve"> 201</w:t>
      </w:r>
      <w:r>
        <w:t>3</w:t>
      </w:r>
      <w:r w:rsidRPr="00EC44DE">
        <w:t>) (p</w:t>
      </w:r>
      <w:r>
        <w:t>2</w:t>
      </w:r>
      <w:r w:rsidRPr="00EC44DE">
        <w:t>)</w:t>
      </w:r>
    </w:p>
    <w:p w:rsidR="00003B85" w:rsidRPr="00003B85" w:rsidRDefault="00E25C0E" w:rsidP="00003B85">
      <w:pPr>
        <w:pStyle w:val="LegHeadBold"/>
        <w:rPr>
          <w:highlight w:val="yellow"/>
        </w:rPr>
      </w:pPr>
      <w:r w:rsidRPr="00003B85">
        <w:t>NORTH WEST</w:t>
      </w:r>
    </w:p>
    <w:p w:rsidR="00E25C0E" w:rsidRDefault="00E25C0E" w:rsidP="00E25C0E">
      <w:pPr>
        <w:pStyle w:val="LegText"/>
      </w:pPr>
      <w:r w:rsidRPr="009C450A">
        <w:t>North West Traditional Leadership and Governance Act 2 of 2005: Annulment of traditional council elections and proclamation of date of reconstitution of Traditional Councils</w:t>
      </w:r>
      <w:r>
        <w:t xml:space="preserve"> as published under </w:t>
      </w:r>
      <w:r w:rsidRPr="009C450A">
        <w:t>PN 3 i</w:t>
      </w:r>
      <w:r>
        <w:t xml:space="preserve">n </w:t>
      </w:r>
      <w:r w:rsidRPr="009C450A">
        <w:rPr>
          <w:i/>
        </w:rPr>
        <w:t>PG</w:t>
      </w:r>
      <w:r>
        <w:t xml:space="preserve"> 7107 of 30 April 2013 corrected</w:t>
      </w:r>
      <w:r w:rsidRPr="00BF5B13">
        <w:t xml:space="preserve"> (P</w:t>
      </w:r>
      <w:r>
        <w:t>N</w:t>
      </w:r>
      <w:r w:rsidRPr="00BF5B13">
        <w:t xml:space="preserve"> </w:t>
      </w:r>
      <w:r>
        <w:t>4</w:t>
      </w:r>
      <w:r w:rsidRPr="00BF5B13">
        <w:t xml:space="preserve"> in </w:t>
      </w:r>
      <w:r w:rsidRPr="00BF5B13">
        <w:rPr>
          <w:i/>
        </w:rPr>
        <w:t>PG</w:t>
      </w:r>
      <w:r w:rsidRPr="00BF5B13">
        <w:t xml:space="preserve"> </w:t>
      </w:r>
      <w:r>
        <w:t>7110</w:t>
      </w:r>
      <w:r w:rsidRPr="00BF5B13">
        <w:t xml:space="preserve"> of </w:t>
      </w:r>
      <w:r>
        <w:t>9 May 2013</w:t>
      </w:r>
      <w:r w:rsidRPr="00BF5B13">
        <w:t>) (p</w:t>
      </w:r>
      <w:r>
        <w:t>3</w:t>
      </w:r>
      <w:r w:rsidRPr="00BF5B13">
        <w:t>)</w:t>
      </w:r>
    </w:p>
    <w:p w:rsidR="00F632DA" w:rsidRPr="006C3C93" w:rsidRDefault="00F632DA" w:rsidP="00F632DA">
      <w:pPr>
        <w:pStyle w:val="LegHeadBold"/>
      </w:pPr>
      <w:r>
        <w:t>WESTERN CAPE</w:t>
      </w:r>
    </w:p>
    <w:p w:rsidR="00F632DA" w:rsidRDefault="00F632DA" w:rsidP="00F632DA">
      <w:pPr>
        <w:pStyle w:val="LegText"/>
      </w:pPr>
      <w:r>
        <w:t xml:space="preserve">Constitution of the Republic of South Africa, 1996 and Western Cape Liquor Act 4 of 2008: </w:t>
      </w:r>
      <w:proofErr w:type="spellStart"/>
      <w:r>
        <w:t>Witzenberg</w:t>
      </w:r>
      <w:proofErr w:type="spellEnd"/>
      <w:r>
        <w:t xml:space="preserve"> Municipality: Draft By-law on Liquor Trading Days and Hours published for comment (LAN 50859 in </w:t>
      </w:r>
      <w:r w:rsidRPr="00231792">
        <w:rPr>
          <w:i/>
        </w:rPr>
        <w:t>PG</w:t>
      </w:r>
      <w:r>
        <w:t xml:space="preserve"> 7127 of 3 May 2013) (p890)</w:t>
      </w:r>
    </w:p>
    <w:p w:rsidR="00F632DA" w:rsidRDefault="00F632DA" w:rsidP="00F632DA">
      <w:pPr>
        <w:pStyle w:val="LegText"/>
      </w:pPr>
      <w:r>
        <w:t xml:space="preserve">Western Cape District Health Councils Amendment Bill [B 6-2013] </w:t>
      </w:r>
      <w:r w:rsidRPr="0062441E">
        <w:t>together with Memorandum on the Objects of the Bill</w:t>
      </w:r>
      <w:r>
        <w:t xml:space="preserve"> published for comment (PN 148 in </w:t>
      </w:r>
      <w:r w:rsidRPr="00373EF6">
        <w:rPr>
          <w:i/>
        </w:rPr>
        <w:t>PG</w:t>
      </w:r>
      <w:r>
        <w:t xml:space="preserve"> 7128 of 6 May 2013) (p2)</w:t>
      </w:r>
    </w:p>
    <w:p w:rsidR="00F632DA" w:rsidRDefault="00F632DA" w:rsidP="00E25C0E">
      <w:pPr>
        <w:pStyle w:val="LegText"/>
      </w:pPr>
    </w:p>
    <w:p w:rsidR="00E25C0E" w:rsidRDefault="00E25C0E" w:rsidP="00E25C0E">
      <w:pPr>
        <w:pStyle w:val="LegHeadBold"/>
        <w:jc w:val="center"/>
      </w:pPr>
      <w:r w:rsidRPr="008B1138">
        <w:rPr>
          <w:i/>
        </w:rPr>
        <w:t xml:space="preserve">This information is also available on the daily </w:t>
      </w:r>
      <w:proofErr w:type="spellStart"/>
      <w:r w:rsidRPr="008B1138">
        <w:rPr>
          <w:i/>
        </w:rPr>
        <w:t>legalbrief</w:t>
      </w:r>
      <w:proofErr w:type="spellEnd"/>
      <w:r w:rsidRPr="008B1138">
        <w:rPr>
          <w:i/>
        </w:rPr>
        <w:t xml:space="preserve"> at </w:t>
      </w:r>
      <w:hyperlink r:id="rId10" w:history="1">
        <w:r w:rsidRPr="008B1138">
          <w:rPr>
            <w:rStyle w:val="Hyperlink"/>
            <w:i/>
          </w:rPr>
          <w:t>www.legalbrief.co.za</w:t>
        </w:r>
      </w:hyperlink>
    </w:p>
    <w:sectPr w:rsidR="00E25C0E" w:rsidSect="009451BF">
      <w:headerReference w:type="default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8C" w:rsidRDefault="00021F8C" w:rsidP="009451BF">
      <w:r>
        <w:separator/>
      </w:r>
    </w:p>
    <w:p w:rsidR="00021F8C" w:rsidRDefault="00021F8C"/>
  </w:endnote>
  <w:endnote w:type="continuationSeparator" w:id="0">
    <w:p w:rsidR="00021F8C" w:rsidRDefault="00021F8C" w:rsidP="009451BF">
      <w:r>
        <w:continuationSeparator/>
      </w:r>
    </w:p>
    <w:p w:rsidR="00021F8C" w:rsidRDefault="00021F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8C" w:rsidRDefault="00021F8C" w:rsidP="001106E9">
    <w:pPr>
      <w:ind w:left="-187" w:right="72"/>
      <w:jc w:val="center"/>
      <w:rPr>
        <w:sz w:val="16"/>
        <w:lang w:val="en-GB"/>
      </w:rPr>
    </w:pPr>
  </w:p>
  <w:p w:rsidR="00021F8C" w:rsidRDefault="00021F8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21F8C" w:rsidRPr="00BC7D59" w:rsidRDefault="00021F8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21F8C" w:rsidRPr="00BC7D59" w:rsidRDefault="00021F8C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021F8C" w:rsidRPr="00BC7D59" w:rsidRDefault="00021F8C" w:rsidP="0035299D">
    <w:pPr>
      <w:ind w:left="-182" w:right="74"/>
      <w:jc w:val="center"/>
      <w:rPr>
        <w:sz w:val="16"/>
        <w:lang w:val="en-GB"/>
      </w:rPr>
    </w:pPr>
  </w:p>
  <w:p w:rsidR="00021F8C" w:rsidRPr="00BC7D59" w:rsidRDefault="00021F8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021F8C" w:rsidRPr="00BC7D59" w:rsidRDefault="00021F8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8C" w:rsidRDefault="00021F8C" w:rsidP="00505AF8">
    <w:pPr>
      <w:ind w:left="-187" w:right="72"/>
      <w:jc w:val="center"/>
      <w:rPr>
        <w:sz w:val="16"/>
        <w:lang w:val="en-GB"/>
      </w:rPr>
    </w:pPr>
  </w:p>
  <w:p w:rsidR="00021F8C" w:rsidRDefault="00021F8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21F8C" w:rsidRPr="00BC7D59" w:rsidRDefault="00021F8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21F8C" w:rsidRPr="00BC7D59" w:rsidRDefault="00021F8C">
    <w:pPr>
      <w:spacing w:line="19" w:lineRule="exact"/>
      <w:ind w:left="-182" w:right="74"/>
      <w:jc w:val="center"/>
      <w:rPr>
        <w:sz w:val="18"/>
        <w:lang w:val="en-GB"/>
      </w:rPr>
    </w:pPr>
  </w:p>
  <w:p w:rsidR="00021F8C" w:rsidRPr="00BC7D59" w:rsidRDefault="00021F8C">
    <w:pPr>
      <w:ind w:left="-182" w:right="74"/>
      <w:jc w:val="center"/>
      <w:rPr>
        <w:sz w:val="16"/>
        <w:lang w:val="en-GB"/>
      </w:rPr>
    </w:pPr>
  </w:p>
  <w:p w:rsidR="00021F8C" w:rsidRPr="00BC7D59" w:rsidRDefault="00021F8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Company, Ltd</w:t>
    </w:r>
    <w:r w:rsidRPr="00BC7D59">
      <w:rPr>
        <w:b/>
        <w:sz w:val="16"/>
        <w:lang w:val="en-GB"/>
      </w:rPr>
      <w:t xml:space="preserve"> </w:t>
    </w:r>
  </w:p>
  <w:p w:rsidR="00021F8C" w:rsidRPr="00BC7D59" w:rsidRDefault="00021F8C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8C" w:rsidRDefault="00021F8C" w:rsidP="009451BF">
      <w:r>
        <w:separator/>
      </w:r>
    </w:p>
    <w:p w:rsidR="00021F8C" w:rsidRDefault="00021F8C"/>
  </w:footnote>
  <w:footnote w:type="continuationSeparator" w:id="0">
    <w:p w:rsidR="00021F8C" w:rsidRDefault="00021F8C" w:rsidP="009451BF">
      <w:r>
        <w:continuationSeparator/>
      </w:r>
    </w:p>
    <w:p w:rsidR="00021F8C" w:rsidRDefault="00021F8C"/>
  </w:footnote>
  <w:footnote w:id="1">
    <w:p w:rsidR="00021F8C" w:rsidRDefault="00021F8C" w:rsidP="00F632DA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C33044">
        <w:t>Published in English only</w:t>
      </w:r>
    </w:p>
  </w:footnote>
  <w:footnote w:id="2">
    <w:p w:rsidR="00021F8C" w:rsidRDefault="00021F8C" w:rsidP="00F632DA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C33044">
        <w:t>Published in English only</w:t>
      </w:r>
    </w:p>
  </w:footnote>
  <w:footnote w:id="3">
    <w:p w:rsidR="00F632DA" w:rsidRDefault="00F632DA" w:rsidP="00F632DA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962C48">
        <w:t xml:space="preserve">Limpopo </w:t>
      </w:r>
      <w:proofErr w:type="spellStart"/>
      <w:r w:rsidRPr="00962C48">
        <w:t>Aansuiwerings</w:t>
      </w:r>
      <w:proofErr w:type="spellEnd"/>
      <w:r w:rsidRPr="00962C48">
        <w:t xml:space="preserve"> </w:t>
      </w:r>
      <w:proofErr w:type="spellStart"/>
      <w:r w:rsidRPr="00962C48">
        <w:t>Begrotingswet</w:t>
      </w:r>
      <w:proofErr w:type="spellEnd"/>
      <w:r>
        <w:t xml:space="preserve"> 3 van </w:t>
      </w:r>
      <w:r w:rsidRPr="00962C48">
        <w:t>201</w:t>
      </w:r>
      <w:r>
        <w:t>2</w:t>
      </w:r>
    </w:p>
  </w:footnote>
  <w:footnote w:id="4">
    <w:p w:rsidR="00F632DA" w:rsidRDefault="00F632DA" w:rsidP="00F632DA">
      <w:pPr>
        <w:pStyle w:val="FNoteText"/>
      </w:pPr>
      <w:r>
        <w:rPr>
          <w:rStyle w:val="FootnoteReference"/>
        </w:rPr>
        <w:footnoteRef/>
      </w:r>
      <w:r>
        <w:t xml:space="preserve"> Limpopo </w:t>
      </w:r>
      <w:proofErr w:type="spellStart"/>
      <w:r w:rsidRPr="00E15DCB">
        <w:t>Tweede</w:t>
      </w:r>
      <w:proofErr w:type="spellEnd"/>
      <w:r w:rsidRPr="00E15DCB">
        <w:t xml:space="preserve"> Wet op </w:t>
      </w:r>
      <w:proofErr w:type="spellStart"/>
      <w:r w:rsidRPr="00E15DCB">
        <w:t>Ongem</w:t>
      </w:r>
      <w:r>
        <w:t>agtigde</w:t>
      </w:r>
      <w:proofErr w:type="spellEnd"/>
      <w:r>
        <w:t xml:space="preserve"> </w:t>
      </w:r>
      <w:proofErr w:type="spellStart"/>
      <w:r>
        <w:t>Uitgawes</w:t>
      </w:r>
      <w:proofErr w:type="spellEnd"/>
      <w:r>
        <w:t xml:space="preserve"> 4 van</w:t>
      </w:r>
      <w:r w:rsidRPr="00E15DCB">
        <w:t xml:space="preserve"> 201</w:t>
      </w:r>
      <w:r>
        <w:t>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F8C" w:rsidRPr="00BC7D59" w:rsidRDefault="00021F8C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021F8C" w:rsidRPr="00BC7D59" w:rsidRDefault="00021F8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3C59E6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3C59E6" w:rsidRPr="00BC7D59">
      <w:rPr>
        <w:rStyle w:val="PageNumber"/>
      </w:rPr>
      <w:fldChar w:fldCharType="separate"/>
    </w:r>
    <w:r w:rsidR="003C6585">
      <w:rPr>
        <w:rStyle w:val="PageNumber"/>
        <w:noProof/>
      </w:rPr>
      <w:t>2</w:t>
    </w:r>
    <w:r w:rsidR="003C59E6" w:rsidRPr="00BC7D59">
      <w:rPr>
        <w:rStyle w:val="PageNumber"/>
      </w:rPr>
      <w:fldChar w:fldCharType="end"/>
    </w:r>
  </w:p>
  <w:p w:rsidR="00021F8C" w:rsidRDefault="00021F8C"/>
  <w:p w:rsidR="00021F8C" w:rsidRDefault="00021F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B85"/>
    <w:rsid w:val="00003DC9"/>
    <w:rsid w:val="00007FA2"/>
    <w:rsid w:val="00010107"/>
    <w:rsid w:val="00011D2C"/>
    <w:rsid w:val="00012914"/>
    <w:rsid w:val="00014E63"/>
    <w:rsid w:val="0001527C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602"/>
    <w:rsid w:val="00027E08"/>
    <w:rsid w:val="00030D2D"/>
    <w:rsid w:val="000337E1"/>
    <w:rsid w:val="000359BD"/>
    <w:rsid w:val="0003617E"/>
    <w:rsid w:val="0004049C"/>
    <w:rsid w:val="00041541"/>
    <w:rsid w:val="00042427"/>
    <w:rsid w:val="00043F2F"/>
    <w:rsid w:val="000445EA"/>
    <w:rsid w:val="000452B7"/>
    <w:rsid w:val="000463F5"/>
    <w:rsid w:val="000467B4"/>
    <w:rsid w:val="00047A34"/>
    <w:rsid w:val="00047FAF"/>
    <w:rsid w:val="00053A61"/>
    <w:rsid w:val="00053DD8"/>
    <w:rsid w:val="00054226"/>
    <w:rsid w:val="00054CEF"/>
    <w:rsid w:val="00054D69"/>
    <w:rsid w:val="00056136"/>
    <w:rsid w:val="00056403"/>
    <w:rsid w:val="00057B5A"/>
    <w:rsid w:val="00057D56"/>
    <w:rsid w:val="000606CD"/>
    <w:rsid w:val="000620FF"/>
    <w:rsid w:val="00063745"/>
    <w:rsid w:val="0006390F"/>
    <w:rsid w:val="00064C6B"/>
    <w:rsid w:val="0007017B"/>
    <w:rsid w:val="0007165B"/>
    <w:rsid w:val="000728BC"/>
    <w:rsid w:val="00072FCC"/>
    <w:rsid w:val="00072FCF"/>
    <w:rsid w:val="00074497"/>
    <w:rsid w:val="00074735"/>
    <w:rsid w:val="00075DC7"/>
    <w:rsid w:val="000805FA"/>
    <w:rsid w:val="00083FFE"/>
    <w:rsid w:val="00084F93"/>
    <w:rsid w:val="000937BC"/>
    <w:rsid w:val="000939BB"/>
    <w:rsid w:val="00093DF1"/>
    <w:rsid w:val="000945D7"/>
    <w:rsid w:val="000946D1"/>
    <w:rsid w:val="00096979"/>
    <w:rsid w:val="000979B4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B2398"/>
    <w:rsid w:val="000B2F2A"/>
    <w:rsid w:val="000B475E"/>
    <w:rsid w:val="000B7137"/>
    <w:rsid w:val="000B7242"/>
    <w:rsid w:val="000B7597"/>
    <w:rsid w:val="000C0E73"/>
    <w:rsid w:val="000C32F9"/>
    <w:rsid w:val="000C409F"/>
    <w:rsid w:val="000C5D6E"/>
    <w:rsid w:val="000C62E5"/>
    <w:rsid w:val="000C6C3C"/>
    <w:rsid w:val="000D2801"/>
    <w:rsid w:val="000D2D69"/>
    <w:rsid w:val="000D309D"/>
    <w:rsid w:val="000D32F2"/>
    <w:rsid w:val="000D6A55"/>
    <w:rsid w:val="000D76BD"/>
    <w:rsid w:val="000E0623"/>
    <w:rsid w:val="000E16D3"/>
    <w:rsid w:val="000E2F7F"/>
    <w:rsid w:val="000E39D7"/>
    <w:rsid w:val="000E445F"/>
    <w:rsid w:val="000E4EFE"/>
    <w:rsid w:val="000E5178"/>
    <w:rsid w:val="000E5AF3"/>
    <w:rsid w:val="000E6677"/>
    <w:rsid w:val="000F27B0"/>
    <w:rsid w:val="000F29B9"/>
    <w:rsid w:val="000F3F74"/>
    <w:rsid w:val="000F4C15"/>
    <w:rsid w:val="000F58CC"/>
    <w:rsid w:val="001016A2"/>
    <w:rsid w:val="00101D2B"/>
    <w:rsid w:val="001024E0"/>
    <w:rsid w:val="00102BCF"/>
    <w:rsid w:val="001035D0"/>
    <w:rsid w:val="001065C8"/>
    <w:rsid w:val="001067D5"/>
    <w:rsid w:val="00106E0C"/>
    <w:rsid w:val="001106E9"/>
    <w:rsid w:val="00112C28"/>
    <w:rsid w:val="00115910"/>
    <w:rsid w:val="001159C0"/>
    <w:rsid w:val="00116163"/>
    <w:rsid w:val="0011714A"/>
    <w:rsid w:val="0012144D"/>
    <w:rsid w:val="00121C23"/>
    <w:rsid w:val="001237D0"/>
    <w:rsid w:val="001248E6"/>
    <w:rsid w:val="00125B17"/>
    <w:rsid w:val="001274E4"/>
    <w:rsid w:val="001276BC"/>
    <w:rsid w:val="00130100"/>
    <w:rsid w:val="001319DE"/>
    <w:rsid w:val="001332CD"/>
    <w:rsid w:val="00134C5A"/>
    <w:rsid w:val="00135A7E"/>
    <w:rsid w:val="00136EF6"/>
    <w:rsid w:val="001403E4"/>
    <w:rsid w:val="00140800"/>
    <w:rsid w:val="00140989"/>
    <w:rsid w:val="001428C9"/>
    <w:rsid w:val="0014305F"/>
    <w:rsid w:val="00146050"/>
    <w:rsid w:val="00146663"/>
    <w:rsid w:val="00147163"/>
    <w:rsid w:val="00147F12"/>
    <w:rsid w:val="001501BE"/>
    <w:rsid w:val="00150B66"/>
    <w:rsid w:val="0015208B"/>
    <w:rsid w:val="001538BB"/>
    <w:rsid w:val="0015588F"/>
    <w:rsid w:val="00155A65"/>
    <w:rsid w:val="00156BFD"/>
    <w:rsid w:val="0015747B"/>
    <w:rsid w:val="00157B2C"/>
    <w:rsid w:val="00160590"/>
    <w:rsid w:val="0016437D"/>
    <w:rsid w:val="00164752"/>
    <w:rsid w:val="00165026"/>
    <w:rsid w:val="001651C4"/>
    <w:rsid w:val="001652E6"/>
    <w:rsid w:val="00165A30"/>
    <w:rsid w:val="00166485"/>
    <w:rsid w:val="00167761"/>
    <w:rsid w:val="0017113E"/>
    <w:rsid w:val="0017183B"/>
    <w:rsid w:val="001751F6"/>
    <w:rsid w:val="0017617B"/>
    <w:rsid w:val="001761E8"/>
    <w:rsid w:val="00180B90"/>
    <w:rsid w:val="001810B0"/>
    <w:rsid w:val="00181668"/>
    <w:rsid w:val="00182BC3"/>
    <w:rsid w:val="00184655"/>
    <w:rsid w:val="00187BA6"/>
    <w:rsid w:val="00187E3C"/>
    <w:rsid w:val="001901FD"/>
    <w:rsid w:val="00191FF1"/>
    <w:rsid w:val="00193D98"/>
    <w:rsid w:val="001A1814"/>
    <w:rsid w:val="001A4069"/>
    <w:rsid w:val="001A49AF"/>
    <w:rsid w:val="001A4F53"/>
    <w:rsid w:val="001A66C4"/>
    <w:rsid w:val="001A7D1A"/>
    <w:rsid w:val="001B0765"/>
    <w:rsid w:val="001B2207"/>
    <w:rsid w:val="001B28BD"/>
    <w:rsid w:val="001B3464"/>
    <w:rsid w:val="001B6387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405D"/>
    <w:rsid w:val="001D497E"/>
    <w:rsid w:val="001E06B8"/>
    <w:rsid w:val="001E3419"/>
    <w:rsid w:val="001E3CB3"/>
    <w:rsid w:val="001E59A7"/>
    <w:rsid w:val="001E6418"/>
    <w:rsid w:val="001E7301"/>
    <w:rsid w:val="001E74A1"/>
    <w:rsid w:val="001F14C8"/>
    <w:rsid w:val="001F1560"/>
    <w:rsid w:val="001F1B1A"/>
    <w:rsid w:val="001F2109"/>
    <w:rsid w:val="001F2589"/>
    <w:rsid w:val="001F6F87"/>
    <w:rsid w:val="00200712"/>
    <w:rsid w:val="00202C1D"/>
    <w:rsid w:val="00206316"/>
    <w:rsid w:val="00206C32"/>
    <w:rsid w:val="00210BBD"/>
    <w:rsid w:val="0021181A"/>
    <w:rsid w:val="00212084"/>
    <w:rsid w:val="00214D4B"/>
    <w:rsid w:val="00215B29"/>
    <w:rsid w:val="00215FAF"/>
    <w:rsid w:val="00216608"/>
    <w:rsid w:val="00216B1D"/>
    <w:rsid w:val="00222E1B"/>
    <w:rsid w:val="0022365C"/>
    <w:rsid w:val="00223D85"/>
    <w:rsid w:val="00223E94"/>
    <w:rsid w:val="00224AFC"/>
    <w:rsid w:val="00225100"/>
    <w:rsid w:val="0022678F"/>
    <w:rsid w:val="00227CE0"/>
    <w:rsid w:val="00233A87"/>
    <w:rsid w:val="00233D4F"/>
    <w:rsid w:val="002340F1"/>
    <w:rsid w:val="00235075"/>
    <w:rsid w:val="00236A41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6FFF"/>
    <w:rsid w:val="00267D16"/>
    <w:rsid w:val="002701B3"/>
    <w:rsid w:val="00272F9D"/>
    <w:rsid w:val="002732ED"/>
    <w:rsid w:val="00274E61"/>
    <w:rsid w:val="00284042"/>
    <w:rsid w:val="00285D32"/>
    <w:rsid w:val="0028610C"/>
    <w:rsid w:val="002866D2"/>
    <w:rsid w:val="00287866"/>
    <w:rsid w:val="00287B3E"/>
    <w:rsid w:val="00287BE0"/>
    <w:rsid w:val="00292A3C"/>
    <w:rsid w:val="00292CA2"/>
    <w:rsid w:val="002931D4"/>
    <w:rsid w:val="00293744"/>
    <w:rsid w:val="00295466"/>
    <w:rsid w:val="00296DFF"/>
    <w:rsid w:val="00296EA8"/>
    <w:rsid w:val="00297946"/>
    <w:rsid w:val="002A1147"/>
    <w:rsid w:val="002A126D"/>
    <w:rsid w:val="002A1837"/>
    <w:rsid w:val="002A1D4E"/>
    <w:rsid w:val="002A324D"/>
    <w:rsid w:val="002A3295"/>
    <w:rsid w:val="002A34FB"/>
    <w:rsid w:val="002A35D7"/>
    <w:rsid w:val="002A4BD6"/>
    <w:rsid w:val="002A5A4D"/>
    <w:rsid w:val="002A5BF6"/>
    <w:rsid w:val="002B103A"/>
    <w:rsid w:val="002B12E5"/>
    <w:rsid w:val="002B1551"/>
    <w:rsid w:val="002B29A6"/>
    <w:rsid w:val="002B435A"/>
    <w:rsid w:val="002B47DD"/>
    <w:rsid w:val="002C0F56"/>
    <w:rsid w:val="002C29A2"/>
    <w:rsid w:val="002C306D"/>
    <w:rsid w:val="002C3CC8"/>
    <w:rsid w:val="002C3F42"/>
    <w:rsid w:val="002C433C"/>
    <w:rsid w:val="002C4A22"/>
    <w:rsid w:val="002C57C9"/>
    <w:rsid w:val="002C59E7"/>
    <w:rsid w:val="002C5C96"/>
    <w:rsid w:val="002C6778"/>
    <w:rsid w:val="002C6A5C"/>
    <w:rsid w:val="002C765D"/>
    <w:rsid w:val="002D048D"/>
    <w:rsid w:val="002D0BED"/>
    <w:rsid w:val="002D1BA2"/>
    <w:rsid w:val="002D1C3E"/>
    <w:rsid w:val="002D20B9"/>
    <w:rsid w:val="002D38C1"/>
    <w:rsid w:val="002D416C"/>
    <w:rsid w:val="002D7450"/>
    <w:rsid w:val="002E0BBC"/>
    <w:rsid w:val="002E2F76"/>
    <w:rsid w:val="002E34BD"/>
    <w:rsid w:val="002E385B"/>
    <w:rsid w:val="002E3B44"/>
    <w:rsid w:val="002E4343"/>
    <w:rsid w:val="002E474E"/>
    <w:rsid w:val="002E5B1D"/>
    <w:rsid w:val="002E5C36"/>
    <w:rsid w:val="002E7036"/>
    <w:rsid w:val="002F0A1F"/>
    <w:rsid w:val="002F11A9"/>
    <w:rsid w:val="002F401C"/>
    <w:rsid w:val="002F5BAF"/>
    <w:rsid w:val="002F6F57"/>
    <w:rsid w:val="002F71E9"/>
    <w:rsid w:val="002F75F0"/>
    <w:rsid w:val="002F7BE0"/>
    <w:rsid w:val="0030015B"/>
    <w:rsid w:val="00300AFB"/>
    <w:rsid w:val="00300F0D"/>
    <w:rsid w:val="0030261F"/>
    <w:rsid w:val="003030D1"/>
    <w:rsid w:val="0030421A"/>
    <w:rsid w:val="0030614E"/>
    <w:rsid w:val="00306CBA"/>
    <w:rsid w:val="00310783"/>
    <w:rsid w:val="00311847"/>
    <w:rsid w:val="00311A5B"/>
    <w:rsid w:val="003124F5"/>
    <w:rsid w:val="00312571"/>
    <w:rsid w:val="00313944"/>
    <w:rsid w:val="00314D33"/>
    <w:rsid w:val="00315529"/>
    <w:rsid w:val="003155E0"/>
    <w:rsid w:val="00315F65"/>
    <w:rsid w:val="00316E44"/>
    <w:rsid w:val="00317F94"/>
    <w:rsid w:val="0032164D"/>
    <w:rsid w:val="00321D3A"/>
    <w:rsid w:val="00322BCA"/>
    <w:rsid w:val="00322C5E"/>
    <w:rsid w:val="0032347A"/>
    <w:rsid w:val="00324943"/>
    <w:rsid w:val="0032559E"/>
    <w:rsid w:val="00325A90"/>
    <w:rsid w:val="0032709E"/>
    <w:rsid w:val="0033052D"/>
    <w:rsid w:val="00331CA0"/>
    <w:rsid w:val="00331FB7"/>
    <w:rsid w:val="003376BF"/>
    <w:rsid w:val="00341D1D"/>
    <w:rsid w:val="003427AC"/>
    <w:rsid w:val="003440FF"/>
    <w:rsid w:val="00344174"/>
    <w:rsid w:val="00344613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4AB6"/>
    <w:rsid w:val="00354FAB"/>
    <w:rsid w:val="00355EC6"/>
    <w:rsid w:val="00356FFB"/>
    <w:rsid w:val="00357268"/>
    <w:rsid w:val="00357839"/>
    <w:rsid w:val="0036001E"/>
    <w:rsid w:val="0036287E"/>
    <w:rsid w:val="00364C46"/>
    <w:rsid w:val="0036657D"/>
    <w:rsid w:val="00367F8F"/>
    <w:rsid w:val="00373CA2"/>
    <w:rsid w:val="003747EC"/>
    <w:rsid w:val="00374940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1B7D"/>
    <w:rsid w:val="00392282"/>
    <w:rsid w:val="00392869"/>
    <w:rsid w:val="00395605"/>
    <w:rsid w:val="00395CD3"/>
    <w:rsid w:val="003A06AC"/>
    <w:rsid w:val="003A1A91"/>
    <w:rsid w:val="003A2CBB"/>
    <w:rsid w:val="003A309B"/>
    <w:rsid w:val="003A3EF0"/>
    <w:rsid w:val="003A59DB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28FF"/>
    <w:rsid w:val="003C2CD8"/>
    <w:rsid w:val="003C59E6"/>
    <w:rsid w:val="003C6585"/>
    <w:rsid w:val="003C6798"/>
    <w:rsid w:val="003C6976"/>
    <w:rsid w:val="003C783F"/>
    <w:rsid w:val="003D22B4"/>
    <w:rsid w:val="003D29AC"/>
    <w:rsid w:val="003D3539"/>
    <w:rsid w:val="003D48DD"/>
    <w:rsid w:val="003D48E7"/>
    <w:rsid w:val="003D5E7E"/>
    <w:rsid w:val="003D668F"/>
    <w:rsid w:val="003D7AEC"/>
    <w:rsid w:val="003D7D41"/>
    <w:rsid w:val="003E038A"/>
    <w:rsid w:val="003E0831"/>
    <w:rsid w:val="003E12CF"/>
    <w:rsid w:val="003E1860"/>
    <w:rsid w:val="003E2EC4"/>
    <w:rsid w:val="003E3591"/>
    <w:rsid w:val="003E36A8"/>
    <w:rsid w:val="003E3919"/>
    <w:rsid w:val="003E444A"/>
    <w:rsid w:val="003E4B01"/>
    <w:rsid w:val="003E6BC3"/>
    <w:rsid w:val="003F1204"/>
    <w:rsid w:val="003F1EAB"/>
    <w:rsid w:val="003F1F82"/>
    <w:rsid w:val="003F2086"/>
    <w:rsid w:val="003F2B77"/>
    <w:rsid w:val="003F44C0"/>
    <w:rsid w:val="003F55DF"/>
    <w:rsid w:val="004000B6"/>
    <w:rsid w:val="0040354F"/>
    <w:rsid w:val="00403E8A"/>
    <w:rsid w:val="00405AC6"/>
    <w:rsid w:val="0040711A"/>
    <w:rsid w:val="004103CC"/>
    <w:rsid w:val="00411150"/>
    <w:rsid w:val="00411285"/>
    <w:rsid w:val="004139C2"/>
    <w:rsid w:val="00415E73"/>
    <w:rsid w:val="00416BB7"/>
    <w:rsid w:val="0042177B"/>
    <w:rsid w:val="004226C5"/>
    <w:rsid w:val="004243B6"/>
    <w:rsid w:val="00424ED5"/>
    <w:rsid w:val="004257B6"/>
    <w:rsid w:val="00427C1F"/>
    <w:rsid w:val="00433D93"/>
    <w:rsid w:val="00434D14"/>
    <w:rsid w:val="00437351"/>
    <w:rsid w:val="004377D9"/>
    <w:rsid w:val="00440EB6"/>
    <w:rsid w:val="004414FA"/>
    <w:rsid w:val="00441D9B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600AB"/>
    <w:rsid w:val="00460B35"/>
    <w:rsid w:val="00461DF8"/>
    <w:rsid w:val="00464145"/>
    <w:rsid w:val="00464B54"/>
    <w:rsid w:val="004707BA"/>
    <w:rsid w:val="00471EDD"/>
    <w:rsid w:val="00473DC0"/>
    <w:rsid w:val="00474603"/>
    <w:rsid w:val="00476122"/>
    <w:rsid w:val="00476AAA"/>
    <w:rsid w:val="0047737F"/>
    <w:rsid w:val="0048097D"/>
    <w:rsid w:val="00481791"/>
    <w:rsid w:val="00481A96"/>
    <w:rsid w:val="00481AFA"/>
    <w:rsid w:val="004825BC"/>
    <w:rsid w:val="00482A63"/>
    <w:rsid w:val="00486730"/>
    <w:rsid w:val="00491AAD"/>
    <w:rsid w:val="004925F3"/>
    <w:rsid w:val="004948B3"/>
    <w:rsid w:val="00496393"/>
    <w:rsid w:val="00496A18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73AE"/>
    <w:rsid w:val="004A7B22"/>
    <w:rsid w:val="004B10F5"/>
    <w:rsid w:val="004B14A0"/>
    <w:rsid w:val="004B270D"/>
    <w:rsid w:val="004B2EF8"/>
    <w:rsid w:val="004C0365"/>
    <w:rsid w:val="004C26CA"/>
    <w:rsid w:val="004C2831"/>
    <w:rsid w:val="004C41DA"/>
    <w:rsid w:val="004C48D1"/>
    <w:rsid w:val="004C53B7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1334"/>
    <w:rsid w:val="004E180F"/>
    <w:rsid w:val="004E19CC"/>
    <w:rsid w:val="004E3240"/>
    <w:rsid w:val="004E44D1"/>
    <w:rsid w:val="004E54F1"/>
    <w:rsid w:val="004E5505"/>
    <w:rsid w:val="004E5812"/>
    <w:rsid w:val="004E63C6"/>
    <w:rsid w:val="004E6506"/>
    <w:rsid w:val="004E7C0A"/>
    <w:rsid w:val="004F275F"/>
    <w:rsid w:val="004F440C"/>
    <w:rsid w:val="004F4D80"/>
    <w:rsid w:val="004F4F8A"/>
    <w:rsid w:val="00501FD4"/>
    <w:rsid w:val="0050265C"/>
    <w:rsid w:val="00505540"/>
    <w:rsid w:val="00505589"/>
    <w:rsid w:val="00505AF8"/>
    <w:rsid w:val="00507451"/>
    <w:rsid w:val="00507789"/>
    <w:rsid w:val="00512AF1"/>
    <w:rsid w:val="005165AC"/>
    <w:rsid w:val="00516BA3"/>
    <w:rsid w:val="00517290"/>
    <w:rsid w:val="005200F7"/>
    <w:rsid w:val="005203C5"/>
    <w:rsid w:val="00522576"/>
    <w:rsid w:val="00522D22"/>
    <w:rsid w:val="00525F57"/>
    <w:rsid w:val="00527A23"/>
    <w:rsid w:val="0053404C"/>
    <w:rsid w:val="005347A4"/>
    <w:rsid w:val="005353DB"/>
    <w:rsid w:val="0053581F"/>
    <w:rsid w:val="005375E9"/>
    <w:rsid w:val="00537DBB"/>
    <w:rsid w:val="00540A87"/>
    <w:rsid w:val="00541B47"/>
    <w:rsid w:val="00543C8B"/>
    <w:rsid w:val="005449B7"/>
    <w:rsid w:val="0054645A"/>
    <w:rsid w:val="00546D0C"/>
    <w:rsid w:val="00546EE2"/>
    <w:rsid w:val="00547FEA"/>
    <w:rsid w:val="005538A2"/>
    <w:rsid w:val="005550A8"/>
    <w:rsid w:val="005568A4"/>
    <w:rsid w:val="00557A0D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6D1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E10"/>
    <w:rsid w:val="005960BB"/>
    <w:rsid w:val="00596BF5"/>
    <w:rsid w:val="005A0742"/>
    <w:rsid w:val="005A23B9"/>
    <w:rsid w:val="005A2FF4"/>
    <w:rsid w:val="005A3EC4"/>
    <w:rsid w:val="005A6D1A"/>
    <w:rsid w:val="005A766D"/>
    <w:rsid w:val="005B017B"/>
    <w:rsid w:val="005B248F"/>
    <w:rsid w:val="005B2F64"/>
    <w:rsid w:val="005B5F90"/>
    <w:rsid w:val="005B627E"/>
    <w:rsid w:val="005C308F"/>
    <w:rsid w:val="005C35C4"/>
    <w:rsid w:val="005C4577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FAC"/>
    <w:rsid w:val="005D71D7"/>
    <w:rsid w:val="005D73B3"/>
    <w:rsid w:val="005E39D0"/>
    <w:rsid w:val="005E3C7A"/>
    <w:rsid w:val="005E53A4"/>
    <w:rsid w:val="005E5EAA"/>
    <w:rsid w:val="005E6F25"/>
    <w:rsid w:val="005E70E5"/>
    <w:rsid w:val="005F1788"/>
    <w:rsid w:val="005F2E04"/>
    <w:rsid w:val="005F31A1"/>
    <w:rsid w:val="005F7F7B"/>
    <w:rsid w:val="00601D18"/>
    <w:rsid w:val="00603816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857"/>
    <w:rsid w:val="0061533A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958"/>
    <w:rsid w:val="00634B48"/>
    <w:rsid w:val="00635249"/>
    <w:rsid w:val="00636781"/>
    <w:rsid w:val="00636B42"/>
    <w:rsid w:val="00637586"/>
    <w:rsid w:val="00640C12"/>
    <w:rsid w:val="00641EB5"/>
    <w:rsid w:val="00642219"/>
    <w:rsid w:val="0064344C"/>
    <w:rsid w:val="006436FA"/>
    <w:rsid w:val="00644162"/>
    <w:rsid w:val="006473C0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682E"/>
    <w:rsid w:val="00666983"/>
    <w:rsid w:val="00666C0B"/>
    <w:rsid w:val="00667032"/>
    <w:rsid w:val="00670C46"/>
    <w:rsid w:val="00670CEA"/>
    <w:rsid w:val="00670F44"/>
    <w:rsid w:val="0067261A"/>
    <w:rsid w:val="00674FC6"/>
    <w:rsid w:val="0067690D"/>
    <w:rsid w:val="00680293"/>
    <w:rsid w:val="00682510"/>
    <w:rsid w:val="006825FB"/>
    <w:rsid w:val="0068375C"/>
    <w:rsid w:val="0068432A"/>
    <w:rsid w:val="00684481"/>
    <w:rsid w:val="00685C12"/>
    <w:rsid w:val="00690BFE"/>
    <w:rsid w:val="00690C02"/>
    <w:rsid w:val="006928CE"/>
    <w:rsid w:val="00692C7B"/>
    <w:rsid w:val="006937B2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38CB"/>
    <w:rsid w:val="006B3F73"/>
    <w:rsid w:val="006B67B1"/>
    <w:rsid w:val="006B6E8F"/>
    <w:rsid w:val="006B71C1"/>
    <w:rsid w:val="006C1DD7"/>
    <w:rsid w:val="006C22C1"/>
    <w:rsid w:val="006C3B41"/>
    <w:rsid w:val="006C4D5D"/>
    <w:rsid w:val="006C538F"/>
    <w:rsid w:val="006C7F84"/>
    <w:rsid w:val="006D009F"/>
    <w:rsid w:val="006D099F"/>
    <w:rsid w:val="006D0F4C"/>
    <w:rsid w:val="006D4640"/>
    <w:rsid w:val="006D4CA9"/>
    <w:rsid w:val="006D6D87"/>
    <w:rsid w:val="006D794C"/>
    <w:rsid w:val="006E0300"/>
    <w:rsid w:val="006E16EC"/>
    <w:rsid w:val="006E2E08"/>
    <w:rsid w:val="006E4625"/>
    <w:rsid w:val="006E4988"/>
    <w:rsid w:val="006E5E88"/>
    <w:rsid w:val="006E7674"/>
    <w:rsid w:val="006E7CCD"/>
    <w:rsid w:val="006F08DE"/>
    <w:rsid w:val="006F1108"/>
    <w:rsid w:val="006F135F"/>
    <w:rsid w:val="006F1361"/>
    <w:rsid w:val="006F222C"/>
    <w:rsid w:val="006F261B"/>
    <w:rsid w:val="006F411E"/>
    <w:rsid w:val="0070276A"/>
    <w:rsid w:val="00703B1C"/>
    <w:rsid w:val="00703CC8"/>
    <w:rsid w:val="00704A9A"/>
    <w:rsid w:val="00705C73"/>
    <w:rsid w:val="00706146"/>
    <w:rsid w:val="00707310"/>
    <w:rsid w:val="00707DD0"/>
    <w:rsid w:val="00710796"/>
    <w:rsid w:val="00712F3C"/>
    <w:rsid w:val="00713E27"/>
    <w:rsid w:val="00716606"/>
    <w:rsid w:val="007167CC"/>
    <w:rsid w:val="007168E3"/>
    <w:rsid w:val="00717B7F"/>
    <w:rsid w:val="00722545"/>
    <w:rsid w:val="00722992"/>
    <w:rsid w:val="007258DD"/>
    <w:rsid w:val="00725E19"/>
    <w:rsid w:val="0072765B"/>
    <w:rsid w:val="0073109B"/>
    <w:rsid w:val="00731BE4"/>
    <w:rsid w:val="00732B84"/>
    <w:rsid w:val="00735E25"/>
    <w:rsid w:val="007360C4"/>
    <w:rsid w:val="00736252"/>
    <w:rsid w:val="007409A3"/>
    <w:rsid w:val="00740A41"/>
    <w:rsid w:val="0074191F"/>
    <w:rsid w:val="00743A01"/>
    <w:rsid w:val="00744E2C"/>
    <w:rsid w:val="00745636"/>
    <w:rsid w:val="007470B1"/>
    <w:rsid w:val="00752912"/>
    <w:rsid w:val="00753486"/>
    <w:rsid w:val="0075516B"/>
    <w:rsid w:val="007559DA"/>
    <w:rsid w:val="00760253"/>
    <w:rsid w:val="00760425"/>
    <w:rsid w:val="0076176B"/>
    <w:rsid w:val="00761AC3"/>
    <w:rsid w:val="007620D5"/>
    <w:rsid w:val="00764750"/>
    <w:rsid w:val="00766192"/>
    <w:rsid w:val="007674BD"/>
    <w:rsid w:val="00767547"/>
    <w:rsid w:val="007704F2"/>
    <w:rsid w:val="007709CB"/>
    <w:rsid w:val="00770E08"/>
    <w:rsid w:val="007710A4"/>
    <w:rsid w:val="00772113"/>
    <w:rsid w:val="0077310A"/>
    <w:rsid w:val="007731D4"/>
    <w:rsid w:val="00773299"/>
    <w:rsid w:val="00773D57"/>
    <w:rsid w:val="0077487E"/>
    <w:rsid w:val="007770E0"/>
    <w:rsid w:val="00777D17"/>
    <w:rsid w:val="007808F8"/>
    <w:rsid w:val="00780DD1"/>
    <w:rsid w:val="007813E6"/>
    <w:rsid w:val="00782C39"/>
    <w:rsid w:val="00783255"/>
    <w:rsid w:val="00783719"/>
    <w:rsid w:val="0078657B"/>
    <w:rsid w:val="00790889"/>
    <w:rsid w:val="00791608"/>
    <w:rsid w:val="00791DF8"/>
    <w:rsid w:val="0079556E"/>
    <w:rsid w:val="007A0EBC"/>
    <w:rsid w:val="007A5AFB"/>
    <w:rsid w:val="007A5C0F"/>
    <w:rsid w:val="007A5E34"/>
    <w:rsid w:val="007B079C"/>
    <w:rsid w:val="007B1462"/>
    <w:rsid w:val="007B2BB4"/>
    <w:rsid w:val="007B2D1F"/>
    <w:rsid w:val="007B3784"/>
    <w:rsid w:val="007B3FDD"/>
    <w:rsid w:val="007B409C"/>
    <w:rsid w:val="007B5B15"/>
    <w:rsid w:val="007B7CAB"/>
    <w:rsid w:val="007C0547"/>
    <w:rsid w:val="007C1687"/>
    <w:rsid w:val="007C2C16"/>
    <w:rsid w:val="007C5B7D"/>
    <w:rsid w:val="007C6781"/>
    <w:rsid w:val="007C69D1"/>
    <w:rsid w:val="007C6B1B"/>
    <w:rsid w:val="007C7A2F"/>
    <w:rsid w:val="007D1741"/>
    <w:rsid w:val="007D39C3"/>
    <w:rsid w:val="007D45F8"/>
    <w:rsid w:val="007D4D6B"/>
    <w:rsid w:val="007D5B8F"/>
    <w:rsid w:val="007E0243"/>
    <w:rsid w:val="007E02D9"/>
    <w:rsid w:val="007E0CB9"/>
    <w:rsid w:val="007E1720"/>
    <w:rsid w:val="007E4491"/>
    <w:rsid w:val="007E4674"/>
    <w:rsid w:val="007E4958"/>
    <w:rsid w:val="007E6579"/>
    <w:rsid w:val="007E685B"/>
    <w:rsid w:val="007E6AE8"/>
    <w:rsid w:val="007E7743"/>
    <w:rsid w:val="007E7EF2"/>
    <w:rsid w:val="007F1B85"/>
    <w:rsid w:val="007F302E"/>
    <w:rsid w:val="007F66B1"/>
    <w:rsid w:val="007F679B"/>
    <w:rsid w:val="007F6D54"/>
    <w:rsid w:val="007F7915"/>
    <w:rsid w:val="008020CE"/>
    <w:rsid w:val="00802E0C"/>
    <w:rsid w:val="00804247"/>
    <w:rsid w:val="00807F0C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29EF"/>
    <w:rsid w:val="00823F06"/>
    <w:rsid w:val="00825F8E"/>
    <w:rsid w:val="0082675B"/>
    <w:rsid w:val="00831981"/>
    <w:rsid w:val="00833246"/>
    <w:rsid w:val="0083542F"/>
    <w:rsid w:val="00835E8C"/>
    <w:rsid w:val="008362A6"/>
    <w:rsid w:val="008369E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5DF6"/>
    <w:rsid w:val="00855E26"/>
    <w:rsid w:val="00857CF1"/>
    <w:rsid w:val="00857F53"/>
    <w:rsid w:val="008615E0"/>
    <w:rsid w:val="00862066"/>
    <w:rsid w:val="008621DF"/>
    <w:rsid w:val="0086244F"/>
    <w:rsid w:val="008640D9"/>
    <w:rsid w:val="008643E4"/>
    <w:rsid w:val="008657C9"/>
    <w:rsid w:val="008720DA"/>
    <w:rsid w:val="00872634"/>
    <w:rsid w:val="00873258"/>
    <w:rsid w:val="00873602"/>
    <w:rsid w:val="00873E35"/>
    <w:rsid w:val="00876E4B"/>
    <w:rsid w:val="00877864"/>
    <w:rsid w:val="00877C05"/>
    <w:rsid w:val="008810CC"/>
    <w:rsid w:val="0088134F"/>
    <w:rsid w:val="00881FED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6344"/>
    <w:rsid w:val="008965DF"/>
    <w:rsid w:val="00897EEE"/>
    <w:rsid w:val="008A0EB2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D64"/>
    <w:rsid w:val="008C5E80"/>
    <w:rsid w:val="008C7DBA"/>
    <w:rsid w:val="008D2464"/>
    <w:rsid w:val="008D4442"/>
    <w:rsid w:val="008D7459"/>
    <w:rsid w:val="008E08A4"/>
    <w:rsid w:val="008E0EC7"/>
    <w:rsid w:val="008E1469"/>
    <w:rsid w:val="008E15F2"/>
    <w:rsid w:val="008E3D6A"/>
    <w:rsid w:val="008E4A90"/>
    <w:rsid w:val="008E502B"/>
    <w:rsid w:val="008F0A61"/>
    <w:rsid w:val="008F39E5"/>
    <w:rsid w:val="008F5052"/>
    <w:rsid w:val="00902363"/>
    <w:rsid w:val="009024A0"/>
    <w:rsid w:val="00903E63"/>
    <w:rsid w:val="00904574"/>
    <w:rsid w:val="00905027"/>
    <w:rsid w:val="0090751A"/>
    <w:rsid w:val="009104FF"/>
    <w:rsid w:val="00910D7D"/>
    <w:rsid w:val="0091110D"/>
    <w:rsid w:val="00911823"/>
    <w:rsid w:val="009125CD"/>
    <w:rsid w:val="00916261"/>
    <w:rsid w:val="009162D9"/>
    <w:rsid w:val="00917247"/>
    <w:rsid w:val="00920687"/>
    <w:rsid w:val="009214CE"/>
    <w:rsid w:val="009226BD"/>
    <w:rsid w:val="00922F3A"/>
    <w:rsid w:val="009304F6"/>
    <w:rsid w:val="00931222"/>
    <w:rsid w:val="00931796"/>
    <w:rsid w:val="009330EC"/>
    <w:rsid w:val="00934164"/>
    <w:rsid w:val="00934BF1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6170"/>
    <w:rsid w:val="009565D2"/>
    <w:rsid w:val="00956D16"/>
    <w:rsid w:val="0096252C"/>
    <w:rsid w:val="00962918"/>
    <w:rsid w:val="009630AB"/>
    <w:rsid w:val="00963623"/>
    <w:rsid w:val="00963742"/>
    <w:rsid w:val="009650DC"/>
    <w:rsid w:val="00965D97"/>
    <w:rsid w:val="0096626D"/>
    <w:rsid w:val="009667F3"/>
    <w:rsid w:val="00967BB2"/>
    <w:rsid w:val="0097002A"/>
    <w:rsid w:val="00971668"/>
    <w:rsid w:val="00972713"/>
    <w:rsid w:val="009736D0"/>
    <w:rsid w:val="00975778"/>
    <w:rsid w:val="0097663E"/>
    <w:rsid w:val="0097684D"/>
    <w:rsid w:val="0097702F"/>
    <w:rsid w:val="00977082"/>
    <w:rsid w:val="009777E8"/>
    <w:rsid w:val="00980A16"/>
    <w:rsid w:val="00980CF8"/>
    <w:rsid w:val="00982476"/>
    <w:rsid w:val="00982FEF"/>
    <w:rsid w:val="009833AA"/>
    <w:rsid w:val="00983614"/>
    <w:rsid w:val="009840DC"/>
    <w:rsid w:val="00986541"/>
    <w:rsid w:val="00990552"/>
    <w:rsid w:val="00992056"/>
    <w:rsid w:val="0099206A"/>
    <w:rsid w:val="0099277A"/>
    <w:rsid w:val="0099440B"/>
    <w:rsid w:val="0099550B"/>
    <w:rsid w:val="00995FAC"/>
    <w:rsid w:val="009968AD"/>
    <w:rsid w:val="00996F36"/>
    <w:rsid w:val="0099726A"/>
    <w:rsid w:val="00997428"/>
    <w:rsid w:val="009A04EB"/>
    <w:rsid w:val="009A089B"/>
    <w:rsid w:val="009A3154"/>
    <w:rsid w:val="009A4BE1"/>
    <w:rsid w:val="009A517E"/>
    <w:rsid w:val="009A537B"/>
    <w:rsid w:val="009A5422"/>
    <w:rsid w:val="009A5C30"/>
    <w:rsid w:val="009A7C78"/>
    <w:rsid w:val="009B0BDE"/>
    <w:rsid w:val="009B1F23"/>
    <w:rsid w:val="009B2A77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42FF"/>
    <w:rsid w:val="009C5E29"/>
    <w:rsid w:val="009C63EC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FF"/>
    <w:rsid w:val="009E2F56"/>
    <w:rsid w:val="009E370C"/>
    <w:rsid w:val="009E49CD"/>
    <w:rsid w:val="009E4DC2"/>
    <w:rsid w:val="009F06BB"/>
    <w:rsid w:val="009F1919"/>
    <w:rsid w:val="009F2995"/>
    <w:rsid w:val="009F2C65"/>
    <w:rsid w:val="009F2D63"/>
    <w:rsid w:val="009F2FBA"/>
    <w:rsid w:val="009F77BA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9FF"/>
    <w:rsid w:val="00A14F05"/>
    <w:rsid w:val="00A17591"/>
    <w:rsid w:val="00A2076A"/>
    <w:rsid w:val="00A23B6C"/>
    <w:rsid w:val="00A23E79"/>
    <w:rsid w:val="00A25B0B"/>
    <w:rsid w:val="00A25D18"/>
    <w:rsid w:val="00A31440"/>
    <w:rsid w:val="00A3154A"/>
    <w:rsid w:val="00A360D9"/>
    <w:rsid w:val="00A3626B"/>
    <w:rsid w:val="00A36D93"/>
    <w:rsid w:val="00A36FD4"/>
    <w:rsid w:val="00A41C2E"/>
    <w:rsid w:val="00A425E6"/>
    <w:rsid w:val="00A44794"/>
    <w:rsid w:val="00A5187F"/>
    <w:rsid w:val="00A52604"/>
    <w:rsid w:val="00A53DBB"/>
    <w:rsid w:val="00A54082"/>
    <w:rsid w:val="00A54F3A"/>
    <w:rsid w:val="00A57E68"/>
    <w:rsid w:val="00A57EE0"/>
    <w:rsid w:val="00A628D4"/>
    <w:rsid w:val="00A6431B"/>
    <w:rsid w:val="00A64BF3"/>
    <w:rsid w:val="00A656E3"/>
    <w:rsid w:val="00A679E5"/>
    <w:rsid w:val="00A70495"/>
    <w:rsid w:val="00A7049B"/>
    <w:rsid w:val="00A708E6"/>
    <w:rsid w:val="00A72A5A"/>
    <w:rsid w:val="00A73183"/>
    <w:rsid w:val="00A73DF0"/>
    <w:rsid w:val="00A73FAE"/>
    <w:rsid w:val="00A74807"/>
    <w:rsid w:val="00A74D2A"/>
    <w:rsid w:val="00A74E32"/>
    <w:rsid w:val="00A754DE"/>
    <w:rsid w:val="00A92ECF"/>
    <w:rsid w:val="00A93A71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A4A"/>
    <w:rsid w:val="00AB6610"/>
    <w:rsid w:val="00AB6C4E"/>
    <w:rsid w:val="00AC0C88"/>
    <w:rsid w:val="00AC1846"/>
    <w:rsid w:val="00AC3DFF"/>
    <w:rsid w:val="00AC5157"/>
    <w:rsid w:val="00AC548D"/>
    <w:rsid w:val="00AC5CA7"/>
    <w:rsid w:val="00AC6CA0"/>
    <w:rsid w:val="00AC7C42"/>
    <w:rsid w:val="00AD0058"/>
    <w:rsid w:val="00AD15AA"/>
    <w:rsid w:val="00AD2013"/>
    <w:rsid w:val="00AD48FB"/>
    <w:rsid w:val="00AD634C"/>
    <w:rsid w:val="00AD641C"/>
    <w:rsid w:val="00AD6F5D"/>
    <w:rsid w:val="00AD7C7C"/>
    <w:rsid w:val="00AE1619"/>
    <w:rsid w:val="00AE376F"/>
    <w:rsid w:val="00AE46D8"/>
    <w:rsid w:val="00AE702C"/>
    <w:rsid w:val="00AF04D4"/>
    <w:rsid w:val="00AF1667"/>
    <w:rsid w:val="00AF1F09"/>
    <w:rsid w:val="00AF2CAC"/>
    <w:rsid w:val="00AF3A93"/>
    <w:rsid w:val="00AF513C"/>
    <w:rsid w:val="00AF5F0A"/>
    <w:rsid w:val="00AF620B"/>
    <w:rsid w:val="00AF66AD"/>
    <w:rsid w:val="00AF7EDA"/>
    <w:rsid w:val="00B0131C"/>
    <w:rsid w:val="00B01C8F"/>
    <w:rsid w:val="00B0207E"/>
    <w:rsid w:val="00B0331D"/>
    <w:rsid w:val="00B057F6"/>
    <w:rsid w:val="00B1090C"/>
    <w:rsid w:val="00B12008"/>
    <w:rsid w:val="00B12FFE"/>
    <w:rsid w:val="00B16A8D"/>
    <w:rsid w:val="00B170B6"/>
    <w:rsid w:val="00B17C6B"/>
    <w:rsid w:val="00B204EF"/>
    <w:rsid w:val="00B205A0"/>
    <w:rsid w:val="00B20C73"/>
    <w:rsid w:val="00B24A5F"/>
    <w:rsid w:val="00B27137"/>
    <w:rsid w:val="00B3082F"/>
    <w:rsid w:val="00B32513"/>
    <w:rsid w:val="00B325B8"/>
    <w:rsid w:val="00B343F0"/>
    <w:rsid w:val="00B36715"/>
    <w:rsid w:val="00B4181A"/>
    <w:rsid w:val="00B43DF1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3088"/>
    <w:rsid w:val="00B55A01"/>
    <w:rsid w:val="00B55B7F"/>
    <w:rsid w:val="00B57711"/>
    <w:rsid w:val="00B600A9"/>
    <w:rsid w:val="00B61A71"/>
    <w:rsid w:val="00B635A1"/>
    <w:rsid w:val="00B64A00"/>
    <w:rsid w:val="00B65C82"/>
    <w:rsid w:val="00B663D6"/>
    <w:rsid w:val="00B678A7"/>
    <w:rsid w:val="00B67FCF"/>
    <w:rsid w:val="00B703A8"/>
    <w:rsid w:val="00B71222"/>
    <w:rsid w:val="00B738E5"/>
    <w:rsid w:val="00B750D6"/>
    <w:rsid w:val="00B7599A"/>
    <w:rsid w:val="00B76B66"/>
    <w:rsid w:val="00B819A3"/>
    <w:rsid w:val="00B83540"/>
    <w:rsid w:val="00B846FC"/>
    <w:rsid w:val="00B84C64"/>
    <w:rsid w:val="00B85724"/>
    <w:rsid w:val="00B87482"/>
    <w:rsid w:val="00B87811"/>
    <w:rsid w:val="00B87D19"/>
    <w:rsid w:val="00B92CC7"/>
    <w:rsid w:val="00B93364"/>
    <w:rsid w:val="00BA0A70"/>
    <w:rsid w:val="00BA0C5C"/>
    <w:rsid w:val="00BA1282"/>
    <w:rsid w:val="00BA2D33"/>
    <w:rsid w:val="00BA2F6D"/>
    <w:rsid w:val="00BA3AEF"/>
    <w:rsid w:val="00BA516A"/>
    <w:rsid w:val="00BB0A8D"/>
    <w:rsid w:val="00BB22AB"/>
    <w:rsid w:val="00BB437C"/>
    <w:rsid w:val="00BB5972"/>
    <w:rsid w:val="00BB5B82"/>
    <w:rsid w:val="00BB65F1"/>
    <w:rsid w:val="00BB70E3"/>
    <w:rsid w:val="00BB7D82"/>
    <w:rsid w:val="00BC1D74"/>
    <w:rsid w:val="00BC7D59"/>
    <w:rsid w:val="00BD0A8D"/>
    <w:rsid w:val="00BD1566"/>
    <w:rsid w:val="00BD2877"/>
    <w:rsid w:val="00BD55B0"/>
    <w:rsid w:val="00BD5AC7"/>
    <w:rsid w:val="00BD5C56"/>
    <w:rsid w:val="00BD6849"/>
    <w:rsid w:val="00BE216C"/>
    <w:rsid w:val="00BE2FAD"/>
    <w:rsid w:val="00BE307D"/>
    <w:rsid w:val="00BE351D"/>
    <w:rsid w:val="00BE5506"/>
    <w:rsid w:val="00BE60B7"/>
    <w:rsid w:val="00BE6CD3"/>
    <w:rsid w:val="00BE6E8F"/>
    <w:rsid w:val="00BF0D33"/>
    <w:rsid w:val="00BF12C5"/>
    <w:rsid w:val="00BF1930"/>
    <w:rsid w:val="00BF22B9"/>
    <w:rsid w:val="00BF2D75"/>
    <w:rsid w:val="00BF5278"/>
    <w:rsid w:val="00BF5D55"/>
    <w:rsid w:val="00BF7300"/>
    <w:rsid w:val="00BF74AC"/>
    <w:rsid w:val="00C00B59"/>
    <w:rsid w:val="00C03AB5"/>
    <w:rsid w:val="00C05121"/>
    <w:rsid w:val="00C071CE"/>
    <w:rsid w:val="00C078BE"/>
    <w:rsid w:val="00C10A89"/>
    <w:rsid w:val="00C10C1A"/>
    <w:rsid w:val="00C116D3"/>
    <w:rsid w:val="00C117AB"/>
    <w:rsid w:val="00C12CB9"/>
    <w:rsid w:val="00C15BB3"/>
    <w:rsid w:val="00C16FE3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D8C"/>
    <w:rsid w:val="00C41749"/>
    <w:rsid w:val="00C42201"/>
    <w:rsid w:val="00C44B18"/>
    <w:rsid w:val="00C45F1D"/>
    <w:rsid w:val="00C50073"/>
    <w:rsid w:val="00C50AD1"/>
    <w:rsid w:val="00C50B11"/>
    <w:rsid w:val="00C511DB"/>
    <w:rsid w:val="00C538BF"/>
    <w:rsid w:val="00C54232"/>
    <w:rsid w:val="00C54FC5"/>
    <w:rsid w:val="00C602ED"/>
    <w:rsid w:val="00C6248B"/>
    <w:rsid w:val="00C63461"/>
    <w:rsid w:val="00C643D2"/>
    <w:rsid w:val="00C65B63"/>
    <w:rsid w:val="00C6654F"/>
    <w:rsid w:val="00C67CAA"/>
    <w:rsid w:val="00C727CC"/>
    <w:rsid w:val="00C736B9"/>
    <w:rsid w:val="00C73CE1"/>
    <w:rsid w:val="00C747A7"/>
    <w:rsid w:val="00C7558D"/>
    <w:rsid w:val="00C77330"/>
    <w:rsid w:val="00C776DD"/>
    <w:rsid w:val="00C84450"/>
    <w:rsid w:val="00C85C47"/>
    <w:rsid w:val="00C8735E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F28"/>
    <w:rsid w:val="00CA124C"/>
    <w:rsid w:val="00CA163B"/>
    <w:rsid w:val="00CA44DF"/>
    <w:rsid w:val="00CA4C08"/>
    <w:rsid w:val="00CA66C7"/>
    <w:rsid w:val="00CA679D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C1A78"/>
    <w:rsid w:val="00CC1B8E"/>
    <w:rsid w:val="00CC36E7"/>
    <w:rsid w:val="00CC4A56"/>
    <w:rsid w:val="00CC5B2F"/>
    <w:rsid w:val="00CC6BBA"/>
    <w:rsid w:val="00CD17BB"/>
    <w:rsid w:val="00CD1C24"/>
    <w:rsid w:val="00CD2E19"/>
    <w:rsid w:val="00CD465B"/>
    <w:rsid w:val="00CD5810"/>
    <w:rsid w:val="00CE1419"/>
    <w:rsid w:val="00CE2988"/>
    <w:rsid w:val="00CE344D"/>
    <w:rsid w:val="00CE5D9C"/>
    <w:rsid w:val="00CF120C"/>
    <w:rsid w:val="00CF16F8"/>
    <w:rsid w:val="00CF2A89"/>
    <w:rsid w:val="00CF5F91"/>
    <w:rsid w:val="00CF73AE"/>
    <w:rsid w:val="00CF741D"/>
    <w:rsid w:val="00D00446"/>
    <w:rsid w:val="00D0478A"/>
    <w:rsid w:val="00D04A41"/>
    <w:rsid w:val="00D04CBD"/>
    <w:rsid w:val="00D06092"/>
    <w:rsid w:val="00D06981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840"/>
    <w:rsid w:val="00D33D05"/>
    <w:rsid w:val="00D3428D"/>
    <w:rsid w:val="00D3467A"/>
    <w:rsid w:val="00D355EF"/>
    <w:rsid w:val="00D356F4"/>
    <w:rsid w:val="00D35C63"/>
    <w:rsid w:val="00D407C5"/>
    <w:rsid w:val="00D4108A"/>
    <w:rsid w:val="00D412A0"/>
    <w:rsid w:val="00D41C3C"/>
    <w:rsid w:val="00D41C7B"/>
    <w:rsid w:val="00D43954"/>
    <w:rsid w:val="00D43F92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20D4"/>
    <w:rsid w:val="00D62F79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20F3"/>
    <w:rsid w:val="00D74D66"/>
    <w:rsid w:val="00D752BC"/>
    <w:rsid w:val="00D75476"/>
    <w:rsid w:val="00D762EC"/>
    <w:rsid w:val="00D76EE0"/>
    <w:rsid w:val="00D81547"/>
    <w:rsid w:val="00D85443"/>
    <w:rsid w:val="00D85F55"/>
    <w:rsid w:val="00D85FC7"/>
    <w:rsid w:val="00D86800"/>
    <w:rsid w:val="00D87CA7"/>
    <w:rsid w:val="00D9361B"/>
    <w:rsid w:val="00D973D2"/>
    <w:rsid w:val="00D97EFB"/>
    <w:rsid w:val="00DA2819"/>
    <w:rsid w:val="00DA5580"/>
    <w:rsid w:val="00DA600E"/>
    <w:rsid w:val="00DA6B8D"/>
    <w:rsid w:val="00DA6DBB"/>
    <w:rsid w:val="00DA7E4B"/>
    <w:rsid w:val="00DB2FE2"/>
    <w:rsid w:val="00DB4272"/>
    <w:rsid w:val="00DB4C69"/>
    <w:rsid w:val="00DB4E0D"/>
    <w:rsid w:val="00DB5B78"/>
    <w:rsid w:val="00DC1586"/>
    <w:rsid w:val="00DC179E"/>
    <w:rsid w:val="00DC415A"/>
    <w:rsid w:val="00DC4E63"/>
    <w:rsid w:val="00DC5576"/>
    <w:rsid w:val="00DC5D8D"/>
    <w:rsid w:val="00DD1302"/>
    <w:rsid w:val="00DD3839"/>
    <w:rsid w:val="00DD3A71"/>
    <w:rsid w:val="00DD6A05"/>
    <w:rsid w:val="00DD7B4F"/>
    <w:rsid w:val="00DE0829"/>
    <w:rsid w:val="00DE0894"/>
    <w:rsid w:val="00DE2E40"/>
    <w:rsid w:val="00DE3C5D"/>
    <w:rsid w:val="00DE5E9C"/>
    <w:rsid w:val="00DE752F"/>
    <w:rsid w:val="00DF1B13"/>
    <w:rsid w:val="00DF1C26"/>
    <w:rsid w:val="00DF2123"/>
    <w:rsid w:val="00DF2C28"/>
    <w:rsid w:val="00DF4EEB"/>
    <w:rsid w:val="00E00171"/>
    <w:rsid w:val="00E008C6"/>
    <w:rsid w:val="00E041E2"/>
    <w:rsid w:val="00E05FA2"/>
    <w:rsid w:val="00E06AE5"/>
    <w:rsid w:val="00E1010B"/>
    <w:rsid w:val="00E126D6"/>
    <w:rsid w:val="00E13162"/>
    <w:rsid w:val="00E13967"/>
    <w:rsid w:val="00E1449B"/>
    <w:rsid w:val="00E14FF3"/>
    <w:rsid w:val="00E157E7"/>
    <w:rsid w:val="00E15D8C"/>
    <w:rsid w:val="00E20BA7"/>
    <w:rsid w:val="00E218E8"/>
    <w:rsid w:val="00E2308E"/>
    <w:rsid w:val="00E23708"/>
    <w:rsid w:val="00E24A14"/>
    <w:rsid w:val="00E24DF0"/>
    <w:rsid w:val="00E25C0E"/>
    <w:rsid w:val="00E2647F"/>
    <w:rsid w:val="00E265D7"/>
    <w:rsid w:val="00E2675A"/>
    <w:rsid w:val="00E27FD8"/>
    <w:rsid w:val="00E317C2"/>
    <w:rsid w:val="00E3182D"/>
    <w:rsid w:val="00E319F5"/>
    <w:rsid w:val="00E31A28"/>
    <w:rsid w:val="00E3225F"/>
    <w:rsid w:val="00E3569A"/>
    <w:rsid w:val="00E357DE"/>
    <w:rsid w:val="00E35906"/>
    <w:rsid w:val="00E35EC9"/>
    <w:rsid w:val="00E3641E"/>
    <w:rsid w:val="00E36F83"/>
    <w:rsid w:val="00E378B4"/>
    <w:rsid w:val="00E432B6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55A0"/>
    <w:rsid w:val="00E55BC0"/>
    <w:rsid w:val="00E56219"/>
    <w:rsid w:val="00E56848"/>
    <w:rsid w:val="00E570DC"/>
    <w:rsid w:val="00E61481"/>
    <w:rsid w:val="00E62625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22A0"/>
    <w:rsid w:val="00E7235C"/>
    <w:rsid w:val="00E72CB7"/>
    <w:rsid w:val="00E73CFD"/>
    <w:rsid w:val="00E74144"/>
    <w:rsid w:val="00E7508D"/>
    <w:rsid w:val="00E7678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11C4"/>
    <w:rsid w:val="00E95068"/>
    <w:rsid w:val="00E973E3"/>
    <w:rsid w:val="00E97D6A"/>
    <w:rsid w:val="00EA3758"/>
    <w:rsid w:val="00EA417D"/>
    <w:rsid w:val="00EA584D"/>
    <w:rsid w:val="00EA63B1"/>
    <w:rsid w:val="00EA659F"/>
    <w:rsid w:val="00EB03D3"/>
    <w:rsid w:val="00EB0696"/>
    <w:rsid w:val="00EB1308"/>
    <w:rsid w:val="00EB215F"/>
    <w:rsid w:val="00EB36A6"/>
    <w:rsid w:val="00EB4EB4"/>
    <w:rsid w:val="00EC0F9D"/>
    <w:rsid w:val="00EC168E"/>
    <w:rsid w:val="00EC5B06"/>
    <w:rsid w:val="00EC6D57"/>
    <w:rsid w:val="00EC705B"/>
    <w:rsid w:val="00ED0005"/>
    <w:rsid w:val="00ED11F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3A9"/>
    <w:rsid w:val="00EE1944"/>
    <w:rsid w:val="00EE3055"/>
    <w:rsid w:val="00EE488C"/>
    <w:rsid w:val="00EE4E85"/>
    <w:rsid w:val="00EE5E48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F00708"/>
    <w:rsid w:val="00F01B09"/>
    <w:rsid w:val="00F02D7C"/>
    <w:rsid w:val="00F0385D"/>
    <w:rsid w:val="00F03CF2"/>
    <w:rsid w:val="00F045C1"/>
    <w:rsid w:val="00F05839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29F0"/>
    <w:rsid w:val="00F24A18"/>
    <w:rsid w:val="00F2573A"/>
    <w:rsid w:val="00F278EF"/>
    <w:rsid w:val="00F34031"/>
    <w:rsid w:val="00F34126"/>
    <w:rsid w:val="00F3466C"/>
    <w:rsid w:val="00F37494"/>
    <w:rsid w:val="00F4143B"/>
    <w:rsid w:val="00F42029"/>
    <w:rsid w:val="00F50281"/>
    <w:rsid w:val="00F50864"/>
    <w:rsid w:val="00F515AE"/>
    <w:rsid w:val="00F5170A"/>
    <w:rsid w:val="00F52690"/>
    <w:rsid w:val="00F56080"/>
    <w:rsid w:val="00F5647C"/>
    <w:rsid w:val="00F566D7"/>
    <w:rsid w:val="00F570F2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3529"/>
    <w:rsid w:val="00F742EC"/>
    <w:rsid w:val="00F76925"/>
    <w:rsid w:val="00F8011E"/>
    <w:rsid w:val="00F80F0F"/>
    <w:rsid w:val="00F80F29"/>
    <w:rsid w:val="00F81358"/>
    <w:rsid w:val="00F8199F"/>
    <w:rsid w:val="00F830FC"/>
    <w:rsid w:val="00F83247"/>
    <w:rsid w:val="00F84200"/>
    <w:rsid w:val="00F84FA2"/>
    <w:rsid w:val="00F85060"/>
    <w:rsid w:val="00F8584C"/>
    <w:rsid w:val="00F8757A"/>
    <w:rsid w:val="00F9282A"/>
    <w:rsid w:val="00F938C7"/>
    <w:rsid w:val="00F93950"/>
    <w:rsid w:val="00F944F2"/>
    <w:rsid w:val="00F95661"/>
    <w:rsid w:val="00F958CE"/>
    <w:rsid w:val="00FA1829"/>
    <w:rsid w:val="00FA21A3"/>
    <w:rsid w:val="00FA2F52"/>
    <w:rsid w:val="00FA363C"/>
    <w:rsid w:val="00FA37E2"/>
    <w:rsid w:val="00FA5426"/>
    <w:rsid w:val="00FA598A"/>
    <w:rsid w:val="00FA6865"/>
    <w:rsid w:val="00FA74FE"/>
    <w:rsid w:val="00FB1AFD"/>
    <w:rsid w:val="00FB1CCC"/>
    <w:rsid w:val="00FB2A6E"/>
    <w:rsid w:val="00FB3296"/>
    <w:rsid w:val="00FB4329"/>
    <w:rsid w:val="00FB7434"/>
    <w:rsid w:val="00FC35EA"/>
    <w:rsid w:val="00FC3B64"/>
    <w:rsid w:val="00FC3C3C"/>
    <w:rsid w:val="00FC3F6D"/>
    <w:rsid w:val="00FC4D69"/>
    <w:rsid w:val="00FC4F56"/>
    <w:rsid w:val="00FC5DC1"/>
    <w:rsid w:val="00FC740C"/>
    <w:rsid w:val="00FC7729"/>
    <w:rsid w:val="00FD027E"/>
    <w:rsid w:val="00FD214F"/>
    <w:rsid w:val="00FD3228"/>
    <w:rsid w:val="00FD56CF"/>
    <w:rsid w:val="00FD6E70"/>
    <w:rsid w:val="00FD7ADC"/>
    <w:rsid w:val="00FE1953"/>
    <w:rsid w:val="00FE2ED6"/>
    <w:rsid w:val="00FE533B"/>
    <w:rsid w:val="00FE582C"/>
    <w:rsid w:val="00FE6985"/>
    <w:rsid w:val="00FE7018"/>
    <w:rsid w:val="00FE7AAB"/>
    <w:rsid w:val="00FF08D5"/>
    <w:rsid w:val="00FF0B84"/>
    <w:rsid w:val="00FF12A1"/>
    <w:rsid w:val="00FF22F8"/>
    <w:rsid w:val="00FF2FDE"/>
    <w:rsid w:val="00FF3A0D"/>
    <w:rsid w:val="00FF41A9"/>
    <w:rsid w:val="00FF5FAA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1B3464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5/b_9_-_2013_-_Criminal_Law_Forensic_Procedures_AB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280C-6FDE-4392-BBBC-AA68176D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167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Tara Cupido</cp:lastModifiedBy>
  <cp:revision>24</cp:revision>
  <cp:lastPrinted>2013-05-06T07:46:00Z</cp:lastPrinted>
  <dcterms:created xsi:type="dcterms:W3CDTF">2013-05-13T06:21:00Z</dcterms:created>
  <dcterms:modified xsi:type="dcterms:W3CDTF">2013-05-13T12:40:00Z</dcterms:modified>
</cp:coreProperties>
</file>